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74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442"/>
      </w:tblGrid>
      <w:tr w:rsidR="00B95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442" w:type="dxa"/>
            <w:tcBorders>
              <w:top w:val="nil"/>
              <w:left w:val="single" w:sz="18" w:space="0" w:color="4F81B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FB7" w:rsidRDefault="00F4012C">
            <w:pPr>
              <w:pStyle w:val="Ingetavstnd"/>
            </w:pPr>
            <w:r>
              <w:rPr>
                <w:rFonts w:ascii="Cambria" w:hAnsi="Cambria"/>
                <w:sz w:val="28"/>
                <w:szCs w:val="28"/>
              </w:rPr>
              <w:t>F</w:t>
            </w:r>
            <w:r>
              <w:rPr>
                <w:rFonts w:ascii="Cambria" w:hAnsi="Cambria"/>
                <w:sz w:val="28"/>
                <w:szCs w:val="28"/>
              </w:rPr>
              <w:t>ö</w:t>
            </w:r>
            <w:r>
              <w:rPr>
                <w:rFonts w:ascii="Cambria" w:hAnsi="Cambria"/>
                <w:sz w:val="28"/>
                <w:szCs w:val="28"/>
              </w:rPr>
              <w:t>r</w:t>
            </w:r>
            <w:r>
              <w:rPr>
                <w:rFonts w:ascii="Cambria" w:hAnsi="Cambria"/>
                <w:sz w:val="28"/>
                <w:szCs w:val="28"/>
              </w:rPr>
              <w:t>ä</w:t>
            </w:r>
            <w:r>
              <w:rPr>
                <w:rFonts w:ascii="Cambria" w:hAnsi="Cambria"/>
                <w:sz w:val="28"/>
                <w:szCs w:val="28"/>
              </w:rPr>
              <w:t>ldraf</w:t>
            </w:r>
            <w:r>
              <w:rPr>
                <w:rFonts w:ascii="Cambria" w:hAnsi="Cambria"/>
                <w:sz w:val="28"/>
                <w:szCs w:val="28"/>
              </w:rPr>
              <w:t>ö</w:t>
            </w:r>
            <w:r>
              <w:rPr>
                <w:rFonts w:ascii="Cambria" w:hAnsi="Cambria"/>
                <w:sz w:val="28"/>
                <w:szCs w:val="28"/>
              </w:rPr>
              <w:t>reningen Redet</w:t>
            </w:r>
          </w:p>
        </w:tc>
      </w:tr>
      <w:tr w:rsidR="00B95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7442" w:type="dxa"/>
            <w:tcBorders>
              <w:top w:val="nil"/>
              <w:left w:val="single" w:sz="18" w:space="0" w:color="4F81B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FB7" w:rsidRDefault="00F4012C">
            <w:pPr>
              <w:pStyle w:val="Ingetavstnd"/>
            </w:pPr>
            <w:r>
              <w:rPr>
                <w:rFonts w:ascii="Cambria" w:hAnsi="Cambria"/>
                <w:color w:val="4F81BD"/>
                <w:sz w:val="80"/>
                <w:szCs w:val="80"/>
                <w:u w:color="4F81BD"/>
              </w:rPr>
              <w:t>Lokal arbetsplan</w:t>
            </w:r>
          </w:p>
        </w:tc>
      </w:tr>
      <w:tr w:rsidR="00B95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442" w:type="dxa"/>
            <w:tcBorders>
              <w:top w:val="nil"/>
              <w:left w:val="single" w:sz="18" w:space="0" w:color="4F81BD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FB7" w:rsidRDefault="00F4012C">
            <w:pPr>
              <w:pStyle w:val="Ingetavstnd"/>
            </w:pPr>
            <w:r>
              <w:rPr>
                <w:rFonts w:ascii="Cambria" w:hAnsi="Cambria"/>
                <w:sz w:val="32"/>
                <w:szCs w:val="32"/>
              </w:rPr>
              <w:t>2022/2023</w:t>
            </w:r>
          </w:p>
        </w:tc>
      </w:tr>
    </w:tbl>
    <w:p w:rsidR="00B95FB7" w:rsidRDefault="00B95FB7">
      <w:pPr>
        <w:pStyle w:val="Brdtext"/>
        <w:widowControl w:val="0"/>
        <w:ind w:left="108" w:hanging="108"/>
      </w:pPr>
    </w:p>
    <w:p w:rsidR="00B95FB7" w:rsidRDefault="00B95FB7">
      <w:pPr>
        <w:pStyle w:val="BrdtextA"/>
      </w:pPr>
    </w:p>
    <w:p w:rsidR="00B95FB7" w:rsidRDefault="00B95FB7">
      <w:pPr>
        <w:pStyle w:val="BrdtextA"/>
      </w:pPr>
    </w:p>
    <w:p w:rsidR="00B95FB7" w:rsidRDefault="00B95FB7">
      <w:pPr>
        <w:pStyle w:val="BrdtextA"/>
      </w:pPr>
    </w:p>
    <w:p w:rsidR="00B95FB7" w:rsidRDefault="00F4012C">
      <w:pPr>
        <w:pStyle w:val="BrdtextA"/>
      </w:pPr>
      <w:r>
        <w:rPr>
          <w:rFonts w:ascii="Arial Unicode MS" w:eastAsia="Arial Unicode MS" w:hAnsi="Arial Unicode MS" w:cs="Arial Unicode MS"/>
          <w:b w:val="0"/>
          <w:bCs w:val="0"/>
          <w:sz w:val="72"/>
          <w:szCs w:val="72"/>
        </w:rPr>
        <w:br w:type="page"/>
      </w:r>
    </w:p>
    <w:p w:rsidR="00B95FB7" w:rsidRDefault="00F4012C">
      <w:pPr>
        <w:pStyle w:val="Rubrik"/>
      </w:pPr>
      <w:r>
        <w:lastRenderedPageBreak/>
        <w:t>Innehållsförteckning</w:t>
      </w:r>
    </w:p>
    <w:p w:rsidR="00B95FB7" w:rsidRDefault="00B95FB7">
      <w:pPr>
        <w:pStyle w:val="BrdtextA"/>
      </w:pPr>
      <w:r>
        <w:fldChar w:fldCharType="begin"/>
      </w:r>
      <w:r w:rsidR="00F4012C">
        <w:instrText xml:space="preserve"> TOC \t "heading 1, 1,heading 2, 2"</w:instrText>
      </w:r>
      <w:r>
        <w:fldChar w:fldCharType="separate"/>
      </w:r>
    </w:p>
    <w:p w:rsidR="00B95FB7" w:rsidRDefault="00F4012C">
      <w:pPr>
        <w:pStyle w:val="TOC1"/>
      </w:pPr>
      <w:r>
        <w:rPr>
          <w:rFonts w:eastAsia="Arial Unicode MS" w:cs="Arial Unicode MS"/>
        </w:rPr>
        <w:t>Fakta om verksamheten</w:t>
      </w:r>
      <w:r>
        <w:rPr>
          <w:rFonts w:eastAsia="Arial Unicode MS" w:cs="Arial Unicode MS"/>
        </w:rPr>
        <w:tab/>
      </w:r>
      <w:r w:rsidR="00B95FB7">
        <w:fldChar w:fldCharType="begin"/>
      </w:r>
      <w:r>
        <w:instrText xml:space="preserve"> PAGEREF _Toc \h </w:instrText>
      </w:r>
      <w:r w:rsidR="00B95FB7">
        <w:fldChar w:fldCharType="separate"/>
      </w:r>
      <w:r>
        <w:rPr>
          <w:rFonts w:eastAsia="Arial Unicode MS" w:cs="Arial Unicode MS"/>
        </w:rPr>
        <w:t>3</w:t>
      </w:r>
      <w:r w:rsidR="00B95FB7">
        <w:fldChar w:fldCharType="end"/>
      </w:r>
    </w:p>
    <w:p w:rsidR="00B95FB7" w:rsidRDefault="00F4012C">
      <w:pPr>
        <w:pStyle w:val="TOC1"/>
      </w:pPr>
      <w:r>
        <w:rPr>
          <w:rFonts w:eastAsia="Arial Unicode MS" w:cs="Arial Unicode MS"/>
        </w:rPr>
        <w:t>Förskolans värdegrund och uppdrag</w:t>
      </w:r>
      <w:r>
        <w:rPr>
          <w:rFonts w:eastAsia="Arial Unicode MS" w:cs="Arial Unicode MS"/>
        </w:rPr>
        <w:tab/>
      </w:r>
      <w:r w:rsidR="00B95FB7">
        <w:fldChar w:fldCharType="begin"/>
      </w:r>
      <w:r>
        <w:instrText xml:space="preserve"> PAGEREF _Toc1 \h </w:instrText>
      </w:r>
      <w:r w:rsidR="00B95FB7">
        <w:fldChar w:fldCharType="separate"/>
      </w:r>
      <w:r>
        <w:rPr>
          <w:rFonts w:eastAsia="Arial Unicode MS" w:cs="Arial Unicode MS"/>
        </w:rPr>
        <w:t>4</w:t>
      </w:r>
      <w:r w:rsidR="00B95FB7">
        <w:fldChar w:fldCharType="end"/>
      </w:r>
    </w:p>
    <w:p w:rsidR="00B95FB7" w:rsidRDefault="00F4012C">
      <w:pPr>
        <w:pStyle w:val="TOC1"/>
      </w:pPr>
      <w:r>
        <w:rPr>
          <w:rFonts w:eastAsia="Arial Unicode MS" w:cs="Arial Unicode MS"/>
        </w:rPr>
        <w:t>Normer och värden</w:t>
      </w:r>
      <w:r>
        <w:rPr>
          <w:rFonts w:eastAsia="Arial Unicode MS" w:cs="Arial Unicode MS"/>
        </w:rPr>
        <w:tab/>
      </w:r>
      <w:r w:rsidR="00B95FB7">
        <w:fldChar w:fldCharType="begin"/>
      </w:r>
      <w:r>
        <w:instrText xml:space="preserve"> PAGEREF _Toc2 \h </w:instrText>
      </w:r>
      <w:r w:rsidR="00B95FB7">
        <w:fldChar w:fldCharType="separate"/>
      </w:r>
      <w:r>
        <w:rPr>
          <w:rFonts w:eastAsia="Arial Unicode MS" w:cs="Arial Unicode MS"/>
        </w:rPr>
        <w:t>4</w:t>
      </w:r>
      <w:r w:rsidR="00B95FB7">
        <w:fldChar w:fldCharType="end"/>
      </w:r>
    </w:p>
    <w:p w:rsidR="00B95FB7" w:rsidRDefault="00F4012C">
      <w:pPr>
        <w:pStyle w:val="TOC2"/>
      </w:pPr>
      <w:r>
        <w:rPr>
          <w:rFonts w:eastAsia="Arial Unicode MS" w:cs="Arial Unicode MS"/>
        </w:rPr>
        <w:t>Genomförande</w:t>
      </w:r>
      <w:r>
        <w:rPr>
          <w:rFonts w:eastAsia="Arial Unicode MS" w:cs="Arial Unicode MS"/>
        </w:rPr>
        <w:tab/>
      </w:r>
      <w:r w:rsidR="00B95FB7">
        <w:fldChar w:fldCharType="begin"/>
      </w:r>
      <w:r>
        <w:instrText xml:space="preserve"> PAGEREF _Toc3 \h </w:instrText>
      </w:r>
      <w:r w:rsidR="00B95FB7">
        <w:fldChar w:fldCharType="separate"/>
      </w:r>
      <w:r>
        <w:rPr>
          <w:rFonts w:eastAsia="Arial Unicode MS" w:cs="Arial Unicode MS"/>
        </w:rPr>
        <w:t>5</w:t>
      </w:r>
      <w:r w:rsidR="00B95FB7">
        <w:fldChar w:fldCharType="end"/>
      </w:r>
    </w:p>
    <w:p w:rsidR="00B95FB7" w:rsidRDefault="00F4012C">
      <w:pPr>
        <w:pStyle w:val="TOC1"/>
      </w:pPr>
      <w:r>
        <w:rPr>
          <w:rFonts w:eastAsia="Arial Unicode MS" w:cs="Arial Unicode MS"/>
        </w:rPr>
        <w:t>Omsorg, utveckling och lärande</w:t>
      </w:r>
      <w:r>
        <w:rPr>
          <w:rFonts w:eastAsia="Arial Unicode MS" w:cs="Arial Unicode MS"/>
        </w:rPr>
        <w:tab/>
      </w:r>
      <w:r w:rsidR="00B95FB7">
        <w:fldChar w:fldCharType="begin"/>
      </w:r>
      <w:r>
        <w:instrText xml:space="preserve"> PAGEREF _Toc4 \h </w:instrText>
      </w:r>
      <w:r w:rsidR="00B95FB7">
        <w:fldChar w:fldCharType="separate"/>
      </w:r>
      <w:r>
        <w:rPr>
          <w:rFonts w:eastAsia="Arial Unicode MS" w:cs="Arial Unicode MS"/>
        </w:rPr>
        <w:t>5</w:t>
      </w:r>
      <w:r w:rsidR="00B95FB7">
        <w:fldChar w:fldCharType="end"/>
      </w:r>
    </w:p>
    <w:p w:rsidR="00B95FB7" w:rsidRDefault="00F4012C">
      <w:pPr>
        <w:pStyle w:val="TOC2"/>
      </w:pPr>
      <w:r>
        <w:rPr>
          <w:rFonts w:eastAsia="Arial Unicode MS" w:cs="Arial Unicode MS"/>
        </w:rPr>
        <w:t>Genomförande</w:t>
      </w:r>
      <w:r>
        <w:rPr>
          <w:rFonts w:eastAsia="Arial Unicode MS" w:cs="Arial Unicode MS"/>
        </w:rPr>
        <w:tab/>
      </w:r>
      <w:r w:rsidR="00B95FB7">
        <w:fldChar w:fldCharType="begin"/>
      </w:r>
      <w:r>
        <w:instrText xml:space="preserve"> PAGEREF _Toc5 \h </w:instrText>
      </w:r>
      <w:r w:rsidR="00B95FB7">
        <w:fldChar w:fldCharType="separate"/>
      </w:r>
      <w:r>
        <w:rPr>
          <w:rFonts w:eastAsia="Arial Unicode MS" w:cs="Arial Unicode MS"/>
        </w:rPr>
        <w:t>7</w:t>
      </w:r>
      <w:r w:rsidR="00B95FB7">
        <w:fldChar w:fldCharType="end"/>
      </w:r>
    </w:p>
    <w:p w:rsidR="00B95FB7" w:rsidRDefault="00F4012C">
      <w:pPr>
        <w:pStyle w:val="TOC1"/>
      </w:pPr>
      <w:r>
        <w:rPr>
          <w:rFonts w:eastAsia="Arial Unicode MS" w:cs="Arial Unicode MS"/>
        </w:rPr>
        <w:t>Barns delaktighet och inflytande</w:t>
      </w:r>
      <w:r>
        <w:rPr>
          <w:rFonts w:eastAsia="Arial Unicode MS" w:cs="Arial Unicode MS"/>
        </w:rPr>
        <w:tab/>
      </w:r>
      <w:r w:rsidR="00B95FB7">
        <w:fldChar w:fldCharType="begin"/>
      </w:r>
      <w:r>
        <w:instrText xml:space="preserve"> PAGEREF _Toc6 \h </w:instrText>
      </w:r>
      <w:r w:rsidR="00B95FB7">
        <w:fldChar w:fldCharType="separate"/>
      </w:r>
      <w:r>
        <w:rPr>
          <w:rFonts w:eastAsia="Arial Unicode MS" w:cs="Arial Unicode MS"/>
        </w:rPr>
        <w:t>8</w:t>
      </w:r>
      <w:r w:rsidR="00B95FB7">
        <w:fldChar w:fldCharType="end"/>
      </w:r>
    </w:p>
    <w:p w:rsidR="00B95FB7" w:rsidRDefault="00F4012C">
      <w:pPr>
        <w:pStyle w:val="TOC2"/>
      </w:pPr>
      <w:r>
        <w:rPr>
          <w:rFonts w:eastAsia="Arial Unicode MS" w:cs="Arial Unicode MS"/>
        </w:rPr>
        <w:t>Genomförande</w:t>
      </w:r>
      <w:r>
        <w:rPr>
          <w:rFonts w:eastAsia="Arial Unicode MS" w:cs="Arial Unicode MS"/>
        </w:rPr>
        <w:tab/>
      </w:r>
      <w:r w:rsidR="00B95FB7">
        <w:fldChar w:fldCharType="begin"/>
      </w:r>
      <w:r>
        <w:instrText xml:space="preserve"> PAGEREF _Toc7 \h </w:instrText>
      </w:r>
      <w:r w:rsidR="00B95FB7">
        <w:fldChar w:fldCharType="separate"/>
      </w:r>
      <w:r>
        <w:rPr>
          <w:rFonts w:eastAsia="Arial Unicode MS" w:cs="Arial Unicode MS"/>
        </w:rPr>
        <w:t>8</w:t>
      </w:r>
      <w:r w:rsidR="00B95FB7">
        <w:fldChar w:fldCharType="end"/>
      </w:r>
    </w:p>
    <w:p w:rsidR="00B95FB7" w:rsidRDefault="00F4012C">
      <w:pPr>
        <w:pStyle w:val="TOC1"/>
      </w:pPr>
      <w:r>
        <w:rPr>
          <w:rFonts w:eastAsia="Arial Unicode MS" w:cs="Arial Unicode MS"/>
        </w:rPr>
        <w:t>Jämställdhet</w:t>
      </w:r>
      <w:r>
        <w:rPr>
          <w:rFonts w:eastAsia="Arial Unicode MS" w:cs="Arial Unicode MS"/>
        </w:rPr>
        <w:tab/>
      </w:r>
      <w:r w:rsidR="00B95FB7">
        <w:fldChar w:fldCharType="begin"/>
      </w:r>
      <w:r>
        <w:instrText xml:space="preserve"> PAGEREF _Toc8 \h </w:instrText>
      </w:r>
      <w:r w:rsidR="00B95FB7">
        <w:fldChar w:fldCharType="separate"/>
      </w:r>
      <w:r>
        <w:rPr>
          <w:rFonts w:eastAsia="Arial Unicode MS" w:cs="Arial Unicode MS"/>
        </w:rPr>
        <w:t>8</w:t>
      </w:r>
      <w:r w:rsidR="00B95FB7">
        <w:fldChar w:fldCharType="end"/>
      </w:r>
    </w:p>
    <w:p w:rsidR="00B95FB7" w:rsidRDefault="00F4012C">
      <w:pPr>
        <w:pStyle w:val="TOC2"/>
      </w:pPr>
      <w:r>
        <w:rPr>
          <w:rFonts w:eastAsia="Arial Unicode MS" w:cs="Arial Unicode MS"/>
        </w:rPr>
        <w:t>Genomförande</w:t>
      </w:r>
      <w:r>
        <w:rPr>
          <w:rFonts w:eastAsia="Arial Unicode MS" w:cs="Arial Unicode MS"/>
        </w:rPr>
        <w:tab/>
      </w:r>
      <w:r w:rsidR="00B95FB7">
        <w:fldChar w:fldCharType="begin"/>
      </w:r>
      <w:r>
        <w:instrText xml:space="preserve"> PAGEREF _Toc9 \h </w:instrText>
      </w:r>
      <w:r w:rsidR="00B95FB7">
        <w:fldChar w:fldCharType="separate"/>
      </w:r>
      <w:r>
        <w:rPr>
          <w:rFonts w:eastAsia="Arial Unicode MS" w:cs="Arial Unicode MS"/>
        </w:rPr>
        <w:t>9</w:t>
      </w:r>
      <w:r w:rsidR="00B95FB7">
        <w:fldChar w:fldCharType="end"/>
      </w:r>
    </w:p>
    <w:p w:rsidR="00B95FB7" w:rsidRDefault="00F4012C">
      <w:pPr>
        <w:pStyle w:val="TOC1"/>
      </w:pPr>
      <w:r>
        <w:rPr>
          <w:rFonts w:eastAsia="Arial Unicode MS" w:cs="Arial Unicode MS"/>
        </w:rPr>
        <w:t>Förskola och hem</w:t>
      </w:r>
      <w:r>
        <w:rPr>
          <w:rFonts w:eastAsia="Arial Unicode MS" w:cs="Arial Unicode MS"/>
        </w:rPr>
        <w:tab/>
      </w:r>
      <w:r w:rsidR="00B95FB7">
        <w:fldChar w:fldCharType="begin"/>
      </w:r>
      <w:r>
        <w:instrText xml:space="preserve"> PAGEREF _Toc10 \h </w:instrText>
      </w:r>
      <w:r w:rsidR="00B95FB7">
        <w:fldChar w:fldCharType="separate"/>
      </w:r>
      <w:r>
        <w:rPr>
          <w:rFonts w:eastAsia="Arial Unicode MS" w:cs="Arial Unicode MS"/>
        </w:rPr>
        <w:t>9</w:t>
      </w:r>
      <w:r w:rsidR="00B95FB7">
        <w:fldChar w:fldCharType="end"/>
      </w:r>
    </w:p>
    <w:p w:rsidR="00B95FB7" w:rsidRDefault="00F4012C">
      <w:pPr>
        <w:pStyle w:val="TOC2"/>
      </w:pPr>
      <w:r>
        <w:rPr>
          <w:rFonts w:eastAsia="Arial Unicode MS" w:cs="Arial Unicode MS"/>
        </w:rPr>
        <w:t>Genomför</w:t>
      </w:r>
      <w:r>
        <w:rPr>
          <w:rFonts w:eastAsia="Arial Unicode MS" w:cs="Arial Unicode MS"/>
        </w:rPr>
        <w:t>ande</w:t>
      </w:r>
      <w:r>
        <w:rPr>
          <w:rFonts w:eastAsia="Arial Unicode MS" w:cs="Arial Unicode MS"/>
        </w:rPr>
        <w:tab/>
      </w:r>
      <w:r w:rsidR="00B95FB7">
        <w:fldChar w:fldCharType="begin"/>
      </w:r>
      <w:r>
        <w:instrText xml:space="preserve"> PAGEREF _Toc11 \h </w:instrText>
      </w:r>
      <w:r w:rsidR="00B95FB7">
        <w:fldChar w:fldCharType="separate"/>
      </w:r>
      <w:r>
        <w:rPr>
          <w:rFonts w:eastAsia="Arial Unicode MS" w:cs="Arial Unicode MS"/>
        </w:rPr>
        <w:t>9</w:t>
      </w:r>
      <w:r w:rsidR="00B95FB7">
        <w:fldChar w:fldCharType="end"/>
      </w:r>
    </w:p>
    <w:p w:rsidR="00B95FB7" w:rsidRDefault="00F4012C">
      <w:pPr>
        <w:pStyle w:val="TOC1"/>
      </w:pPr>
      <w:r>
        <w:rPr>
          <w:rFonts w:eastAsia="Arial Unicode MS" w:cs="Arial Unicode MS"/>
        </w:rPr>
        <w:t>Övergång och samverkan</w:t>
      </w:r>
      <w:r>
        <w:rPr>
          <w:rFonts w:eastAsia="Arial Unicode MS" w:cs="Arial Unicode MS"/>
        </w:rPr>
        <w:tab/>
      </w:r>
      <w:r w:rsidR="00B95FB7">
        <w:fldChar w:fldCharType="begin"/>
      </w:r>
      <w:r>
        <w:instrText xml:space="preserve"> PAGEREF _Toc12 \h </w:instrText>
      </w:r>
      <w:r w:rsidR="00B95FB7">
        <w:fldChar w:fldCharType="separate"/>
      </w:r>
      <w:r>
        <w:rPr>
          <w:rFonts w:eastAsia="Arial Unicode MS" w:cs="Arial Unicode MS"/>
        </w:rPr>
        <w:t>10</w:t>
      </w:r>
      <w:r w:rsidR="00B95FB7">
        <w:fldChar w:fldCharType="end"/>
      </w:r>
    </w:p>
    <w:p w:rsidR="00B95FB7" w:rsidRDefault="00F4012C">
      <w:pPr>
        <w:pStyle w:val="TOC2"/>
      </w:pPr>
      <w:r>
        <w:rPr>
          <w:rFonts w:eastAsia="Arial Unicode MS" w:cs="Arial Unicode MS"/>
        </w:rPr>
        <w:t>Genomförande</w:t>
      </w:r>
      <w:r>
        <w:rPr>
          <w:rFonts w:eastAsia="Arial Unicode MS" w:cs="Arial Unicode MS"/>
        </w:rPr>
        <w:tab/>
      </w:r>
      <w:r w:rsidR="00B95FB7">
        <w:fldChar w:fldCharType="begin"/>
      </w:r>
      <w:r>
        <w:instrText xml:space="preserve"> PAGEREF _Toc13 \h </w:instrText>
      </w:r>
      <w:r w:rsidR="00B95FB7">
        <w:fldChar w:fldCharType="separate"/>
      </w:r>
      <w:r>
        <w:rPr>
          <w:rFonts w:eastAsia="Arial Unicode MS" w:cs="Arial Unicode MS"/>
        </w:rPr>
        <w:t>10</w:t>
      </w:r>
      <w:r w:rsidR="00B95FB7">
        <w:fldChar w:fldCharType="end"/>
      </w:r>
    </w:p>
    <w:p w:rsidR="00B95FB7" w:rsidRDefault="00F4012C">
      <w:pPr>
        <w:pStyle w:val="TOC1"/>
      </w:pPr>
      <w:r>
        <w:rPr>
          <w:rFonts w:eastAsia="Arial Unicode MS" w:cs="Arial Unicode MS"/>
        </w:rPr>
        <w:t>Särskilt stöd</w:t>
      </w:r>
      <w:r>
        <w:rPr>
          <w:rFonts w:eastAsia="Arial Unicode MS" w:cs="Arial Unicode MS"/>
        </w:rPr>
        <w:tab/>
      </w:r>
      <w:r w:rsidR="00B95FB7">
        <w:fldChar w:fldCharType="begin"/>
      </w:r>
      <w:r>
        <w:instrText xml:space="preserve"> PAGEREF _Toc14 \h </w:instrText>
      </w:r>
      <w:r w:rsidR="00B95FB7">
        <w:fldChar w:fldCharType="separate"/>
      </w:r>
      <w:r>
        <w:rPr>
          <w:rFonts w:eastAsia="Arial Unicode MS" w:cs="Arial Unicode MS"/>
        </w:rPr>
        <w:t>10</w:t>
      </w:r>
      <w:r w:rsidR="00B95FB7">
        <w:fldChar w:fldCharType="end"/>
      </w:r>
    </w:p>
    <w:p w:rsidR="00B95FB7" w:rsidRDefault="00F4012C">
      <w:pPr>
        <w:pStyle w:val="TOC1"/>
      </w:pPr>
      <w:r>
        <w:rPr>
          <w:rFonts w:eastAsia="Arial Unicode MS" w:cs="Arial Unicode MS"/>
        </w:rPr>
        <w:t>Uppföljning, utvärdering och utveckling</w:t>
      </w:r>
      <w:r>
        <w:rPr>
          <w:rFonts w:eastAsia="Arial Unicode MS" w:cs="Arial Unicode MS"/>
        </w:rPr>
        <w:tab/>
      </w:r>
      <w:r w:rsidR="00B95FB7">
        <w:fldChar w:fldCharType="begin"/>
      </w:r>
      <w:r>
        <w:instrText xml:space="preserve"> PAGEREF _Toc15 \h </w:instrText>
      </w:r>
      <w:r w:rsidR="00B95FB7">
        <w:fldChar w:fldCharType="separate"/>
      </w:r>
      <w:r>
        <w:rPr>
          <w:rFonts w:eastAsia="Arial Unicode MS" w:cs="Arial Unicode MS"/>
        </w:rPr>
        <w:t>11</w:t>
      </w:r>
      <w:r w:rsidR="00B95FB7">
        <w:fldChar w:fldCharType="end"/>
      </w:r>
    </w:p>
    <w:p w:rsidR="00B95FB7" w:rsidRDefault="00F4012C">
      <w:pPr>
        <w:pStyle w:val="TOC2"/>
      </w:pPr>
      <w:r>
        <w:rPr>
          <w:rFonts w:eastAsia="Arial Unicode MS" w:cs="Arial Unicode MS"/>
        </w:rPr>
        <w:t>Genomförande</w:t>
      </w:r>
      <w:r>
        <w:rPr>
          <w:rFonts w:eastAsia="Arial Unicode MS" w:cs="Arial Unicode MS"/>
        </w:rPr>
        <w:tab/>
      </w:r>
      <w:r w:rsidR="00B95FB7">
        <w:fldChar w:fldCharType="begin"/>
      </w:r>
      <w:r>
        <w:instrText xml:space="preserve"> PAGEREF _Toc16 \h </w:instrText>
      </w:r>
      <w:r w:rsidR="00B95FB7">
        <w:fldChar w:fldCharType="separate"/>
      </w:r>
      <w:r>
        <w:rPr>
          <w:rFonts w:eastAsia="Arial Unicode MS" w:cs="Arial Unicode MS"/>
        </w:rPr>
        <w:t>11</w:t>
      </w:r>
      <w:r w:rsidR="00B95FB7">
        <w:fldChar w:fldCharType="end"/>
      </w:r>
    </w:p>
    <w:p w:rsidR="00B95FB7" w:rsidRDefault="00B95FB7">
      <w:pPr>
        <w:pStyle w:val="BrdtextA"/>
      </w:pPr>
      <w:r>
        <w:fldChar w:fldCharType="end"/>
      </w:r>
    </w:p>
    <w:p w:rsidR="00B95FB7" w:rsidRDefault="00B95FB7">
      <w:pPr>
        <w:pStyle w:val="BrdtextA"/>
        <w:jc w:val="center"/>
        <w:rPr>
          <w:sz w:val="48"/>
          <w:szCs w:val="48"/>
        </w:rPr>
      </w:pPr>
    </w:p>
    <w:p w:rsidR="00B95FB7" w:rsidRDefault="00B95FB7">
      <w:pPr>
        <w:pStyle w:val="BrdtextA"/>
        <w:jc w:val="center"/>
        <w:rPr>
          <w:sz w:val="48"/>
          <w:szCs w:val="48"/>
        </w:rPr>
      </w:pPr>
    </w:p>
    <w:p w:rsidR="00B95FB7" w:rsidRDefault="00B95FB7">
      <w:pPr>
        <w:pStyle w:val="BrdtextA"/>
      </w:pPr>
    </w:p>
    <w:p w:rsidR="00B95FB7" w:rsidRDefault="00B95FB7">
      <w:pPr>
        <w:pStyle w:val="Rubrik1"/>
      </w:pPr>
    </w:p>
    <w:p w:rsidR="00B95FB7" w:rsidRDefault="00B95FB7">
      <w:pPr>
        <w:pStyle w:val="Rubrik1"/>
      </w:pPr>
    </w:p>
    <w:p w:rsidR="00B95FB7" w:rsidRDefault="00F4012C">
      <w:pPr>
        <w:pStyle w:val="BrdtextA"/>
      </w:pPr>
      <w:r>
        <w:rPr>
          <w:rFonts w:ascii="Arial Unicode MS" w:eastAsia="Arial Unicode MS" w:hAnsi="Arial Unicode MS" w:cs="Arial Unicode MS"/>
          <w:b w:val="0"/>
          <w:bCs w:val="0"/>
        </w:rPr>
        <w:br w:type="page"/>
      </w:r>
    </w:p>
    <w:p w:rsidR="00B95FB7" w:rsidRDefault="00F4012C">
      <w:pPr>
        <w:pStyle w:val="Rubrik1"/>
      </w:pPr>
      <w:bookmarkStart w:id="0" w:name="_Toc"/>
      <w:r>
        <w:rPr>
          <w:rFonts w:eastAsia="Arial Unicode MS" w:cs="Arial Unicode MS"/>
        </w:rPr>
        <w:lastRenderedPageBreak/>
        <w:t>Fakta om verksamheten</w:t>
      </w:r>
      <w:bookmarkEnd w:id="0"/>
    </w:p>
    <w:p w:rsidR="00B95FB7" w:rsidRDefault="00F4012C">
      <w:pPr>
        <w:pStyle w:val="BrdtextA"/>
        <w:spacing w:after="0"/>
      </w:pPr>
      <w:r>
        <w:t>Ö</w:t>
      </w:r>
      <w:r>
        <w:rPr>
          <w:lang w:val="it-IT"/>
        </w:rPr>
        <w:t>ppettider</w:t>
      </w:r>
    </w:p>
    <w:p w:rsidR="00B95FB7" w:rsidRDefault="00F4012C">
      <w:pPr>
        <w:pStyle w:val="BrdtextA"/>
        <w:spacing w:after="0"/>
      </w:pPr>
      <w:r>
        <w:t>Redet har tv</w:t>
      </w:r>
      <w:r>
        <w:t xml:space="preserve">å avdelningar, Kråkan och Skatan. På </w:t>
      </w:r>
      <w:proofErr w:type="spellStart"/>
      <w:r>
        <w:t>Kr</w:t>
      </w:r>
      <w:r>
        <w:t>å</w:t>
      </w:r>
      <w:proofErr w:type="spellEnd"/>
      <w:r>
        <w:rPr>
          <w:lang w:val="da-DK"/>
        </w:rPr>
        <w:t>kan g</w:t>
      </w:r>
      <w:r>
        <w:t>å</w:t>
      </w:r>
      <w:r>
        <w:t xml:space="preserve">r </w:t>
      </w:r>
      <w:r>
        <w:t>17 barn och på Skatan gå</w:t>
      </w:r>
      <w:r>
        <w:t xml:space="preserve">r </w:t>
      </w:r>
      <w:r>
        <w:t xml:space="preserve">18 </w:t>
      </w:r>
      <w:r>
        <w:t>barn. B</w:t>
      </w:r>
      <w:r>
        <w:t>åda avdelningarna arbetar i syskongrupper med barn i å</w:t>
      </w:r>
      <w:proofErr w:type="spellStart"/>
      <w:r>
        <w:rPr>
          <w:lang w:val="de-DE"/>
        </w:rPr>
        <w:t>ldern</w:t>
      </w:r>
      <w:proofErr w:type="spellEnd"/>
      <w:r>
        <w:rPr>
          <w:lang w:val="de-DE"/>
        </w:rPr>
        <w:t xml:space="preserve"> 1-5 </w:t>
      </w:r>
      <w:r>
        <w:t>å</w:t>
      </w:r>
      <w:r>
        <w:t>r. F</w:t>
      </w:r>
      <w:r>
        <w:t>örskolan har i dagsläget ö</w:t>
      </w:r>
      <w:r>
        <w:t>ppet m</w:t>
      </w:r>
      <w:r>
        <w:t>å</w:t>
      </w:r>
      <w:r>
        <w:t>ndag till fredag kl. 07</w:t>
      </w:r>
      <w:r>
        <w:t xml:space="preserve">.15-16.45. </w:t>
      </w:r>
      <w:r>
        <w:t>Redet st</w:t>
      </w:r>
      <w:r>
        <w:t>ä</w:t>
      </w:r>
      <w:r>
        <w:t>nger kl.15.00 dag f</w:t>
      </w:r>
      <w:r>
        <w:t>ö</w:t>
      </w:r>
      <w:r>
        <w:t>re r</w:t>
      </w:r>
      <w:r>
        <w:t>ö</w:t>
      </w:r>
      <w:r>
        <w:t>d dag. F</w:t>
      </w:r>
      <w:r>
        <w:t>örskolan ä</w:t>
      </w:r>
      <w:r>
        <w:rPr>
          <w:lang w:val="da-DK"/>
        </w:rPr>
        <w:t>r st</w:t>
      </w:r>
      <w:r>
        <w:t>ä</w:t>
      </w:r>
      <w:r>
        <w:rPr>
          <w:lang w:val="nl-NL"/>
        </w:rPr>
        <w:t>ngd p</w:t>
      </w:r>
      <w:r>
        <w:t xml:space="preserve">å </w:t>
      </w:r>
      <w:r>
        <w:t>kl</w:t>
      </w:r>
      <w:r>
        <w:t>ä</w:t>
      </w:r>
      <w:r>
        <w:t xml:space="preserve">mdagen </w:t>
      </w:r>
      <w:proofErr w:type="spellStart"/>
      <w:r>
        <w:t>Kristihimmelsf</w:t>
      </w:r>
      <w:r>
        <w:t>ä</w:t>
      </w:r>
      <w:r>
        <w:t>rd</w:t>
      </w:r>
      <w:r>
        <w:t>sdag</w:t>
      </w:r>
      <w:proofErr w:type="spellEnd"/>
      <w:r>
        <w:t>.</w:t>
      </w:r>
    </w:p>
    <w:p w:rsidR="00B95FB7" w:rsidRDefault="00B95FB7">
      <w:pPr>
        <w:pStyle w:val="BrdtextA"/>
      </w:pPr>
    </w:p>
    <w:p w:rsidR="00B95FB7" w:rsidRDefault="00F4012C">
      <w:pPr>
        <w:pStyle w:val="BrdtextA"/>
        <w:spacing w:after="0"/>
      </w:pPr>
      <w:r>
        <w:t>Lokaler/Utemilj</w:t>
      </w:r>
      <w:r>
        <w:t xml:space="preserve">ö </w:t>
      </w:r>
    </w:p>
    <w:p w:rsidR="00B95FB7" w:rsidRDefault="00F4012C">
      <w:pPr>
        <w:pStyle w:val="BrdtextA"/>
        <w:spacing w:after="0"/>
      </w:pPr>
      <w:r>
        <w:t>Redet ligger p</w:t>
      </w:r>
      <w:r>
        <w:t xml:space="preserve">å </w:t>
      </w:r>
      <w:r>
        <w:rPr>
          <w:lang w:val="nl-NL"/>
        </w:rPr>
        <w:t>bottenv</w:t>
      </w:r>
      <w:proofErr w:type="spellStart"/>
      <w:r>
        <w:t>åningen</w:t>
      </w:r>
      <w:proofErr w:type="spellEnd"/>
      <w:r>
        <w:t xml:space="preserve"> i ett bostadshus i anslutni</w:t>
      </w:r>
      <w:r>
        <w:t xml:space="preserve">ng till </w:t>
      </w:r>
      <w:proofErr w:type="spellStart"/>
      <w:r>
        <w:t>grö</w:t>
      </w:r>
      <w:r>
        <w:t>nomr</w:t>
      </w:r>
      <w:r>
        <w:t>å</w:t>
      </w:r>
      <w:proofErr w:type="spellEnd"/>
      <w:r>
        <w:rPr>
          <w:lang w:val="de-DE"/>
        </w:rPr>
        <w:t>den s</w:t>
      </w:r>
      <w:proofErr w:type="spellStart"/>
      <w:r>
        <w:t>å</w:t>
      </w:r>
      <w:r>
        <w:t>som</w:t>
      </w:r>
      <w:proofErr w:type="spellEnd"/>
      <w:r>
        <w:t xml:space="preserve"> </w:t>
      </w:r>
      <w:r>
        <w:t>ängar, sjöar och skog. Lokalen ä</w:t>
      </w:r>
      <w:r>
        <w:rPr>
          <w:lang w:val="da-DK"/>
        </w:rPr>
        <w:t>r f</w:t>
      </w:r>
      <w:r>
        <w:t>ö</w:t>
      </w:r>
      <w:r>
        <w:rPr>
          <w:lang w:val="da-DK"/>
        </w:rPr>
        <w:t>rdelad p</w:t>
      </w:r>
      <w:r>
        <w:t xml:space="preserve">å </w:t>
      </w:r>
      <w:r>
        <w:t>263 kvadratmeter med l</w:t>
      </w:r>
      <w:r>
        <w:t>ättillgängligt material för barnen och möbler i barnens nivå</w:t>
      </w:r>
      <w:r>
        <w:t>.</w:t>
      </w:r>
    </w:p>
    <w:p w:rsidR="00B95FB7" w:rsidRDefault="00F4012C">
      <w:pPr>
        <w:pStyle w:val="BrdtextA"/>
        <w:spacing w:after="0"/>
      </w:pPr>
      <w:r>
        <w:t>G</w:t>
      </w:r>
      <w:r>
        <w:t>å</w:t>
      </w:r>
      <w:proofErr w:type="spellStart"/>
      <w:r>
        <w:rPr>
          <w:lang w:val="de-DE"/>
        </w:rPr>
        <w:t>rden</w:t>
      </w:r>
      <w:proofErr w:type="spellEnd"/>
      <w:r>
        <w:rPr>
          <w:lang w:val="de-DE"/>
        </w:rPr>
        <w:t xml:space="preserve"> </w:t>
      </w:r>
      <w:r>
        <w:t>ä</w:t>
      </w:r>
      <w:r>
        <w:t>r offentlig, med t</w:t>
      </w:r>
      <w:r>
        <w:t>å</w:t>
      </w:r>
      <w:r>
        <w:rPr>
          <w:lang w:val="de-DE"/>
        </w:rPr>
        <w:t xml:space="preserve">g, </w:t>
      </w:r>
      <w:proofErr w:type="spellStart"/>
      <w:r>
        <w:rPr>
          <w:lang w:val="de-DE"/>
        </w:rPr>
        <w:t>rutschkanor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cyklar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gungor</w:t>
      </w:r>
      <w:proofErr w:type="spellEnd"/>
      <w:r>
        <w:rPr>
          <w:lang w:val="de-DE"/>
        </w:rPr>
        <w:t xml:space="preserve"> samt </w:t>
      </w:r>
      <w:proofErr w:type="spellStart"/>
      <w:r>
        <w:rPr>
          <w:lang w:val="de-DE"/>
        </w:rPr>
        <w:t>lekstuga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sandl</w:t>
      </w:r>
      <w:proofErr w:type="spellEnd"/>
      <w:r>
        <w:t>å</w:t>
      </w:r>
      <w:r>
        <w:rPr>
          <w:lang w:val="es-ES_tradnl"/>
        </w:rPr>
        <w:t>dor, f</w:t>
      </w:r>
      <w:proofErr w:type="spellStart"/>
      <w:r>
        <w:t>ö</w:t>
      </w:r>
      <w:r>
        <w:t>rr</w:t>
      </w:r>
      <w:r>
        <w:t>åd</w:t>
      </w:r>
      <w:proofErr w:type="spellEnd"/>
      <w:r>
        <w:t xml:space="preserve"> och öppna</w:t>
      </w:r>
      <w:r>
        <w:t xml:space="preserve"> ytor av </w:t>
      </w:r>
      <w:proofErr w:type="spellStart"/>
      <w:r>
        <w:t>grä</w:t>
      </w:r>
      <w:proofErr w:type="spellEnd"/>
      <w:r>
        <w:rPr>
          <w:lang w:val="pt-PT"/>
        </w:rPr>
        <w:t>s. G</w:t>
      </w:r>
      <w:r>
        <w:t>å</w:t>
      </w:r>
      <w:proofErr w:type="spellStart"/>
      <w:r>
        <w:rPr>
          <w:lang w:val="de-DE"/>
        </w:rPr>
        <w:t>rden</w:t>
      </w:r>
      <w:proofErr w:type="spellEnd"/>
      <w:r>
        <w:rPr>
          <w:lang w:val="de-DE"/>
        </w:rPr>
        <w:t xml:space="preserve"> </w:t>
      </w:r>
      <w:r>
        <w:t>ä</w:t>
      </w:r>
      <w:r>
        <w:t>r inh</w:t>
      </w:r>
      <w:r>
        <w:t>ägnad av ett högt barnsä</w:t>
      </w:r>
      <w:r>
        <w:t>kert staket med 4 grindar.</w:t>
      </w:r>
    </w:p>
    <w:p w:rsidR="00B95FB7" w:rsidRDefault="00B95FB7">
      <w:pPr>
        <w:pStyle w:val="BrdtextA"/>
      </w:pPr>
    </w:p>
    <w:p w:rsidR="00B95FB7" w:rsidRDefault="00F4012C">
      <w:pPr>
        <w:pStyle w:val="BrdtextA"/>
        <w:spacing w:after="0"/>
      </w:pPr>
      <w:r>
        <w:rPr>
          <w:lang w:val="de-DE"/>
        </w:rPr>
        <w:t>Personalstaben</w:t>
      </w:r>
    </w:p>
    <w:p w:rsidR="00B95FB7" w:rsidRDefault="00F4012C">
      <w:pPr>
        <w:pStyle w:val="BrdtextA"/>
        <w:spacing w:after="0"/>
      </w:pPr>
      <w:r>
        <w:t>F</w:t>
      </w:r>
      <w:r>
        <w:t xml:space="preserve">örskolan är organiserad i två arbetslag. Arbetslagen samarbetar mellan avdelningarna för att uppnå </w:t>
      </w:r>
      <w:r>
        <w:t>h</w:t>
      </w:r>
      <w:r>
        <w:t>ögsta mö</w:t>
      </w:r>
      <w:r>
        <w:t>jliga kvalitet. Redet har tv</w:t>
      </w:r>
      <w:r>
        <w:t>å</w:t>
      </w:r>
      <w:r>
        <w:rPr>
          <w:lang w:val="de-DE"/>
        </w:rPr>
        <w:t xml:space="preserve"> fast </w:t>
      </w:r>
      <w:proofErr w:type="spellStart"/>
      <w:r>
        <w:rPr>
          <w:lang w:val="de-DE"/>
        </w:rPr>
        <w:t>anst</w:t>
      </w:r>
      <w:r>
        <w:t>ällda</w:t>
      </w:r>
      <w:proofErr w:type="spellEnd"/>
      <w:r>
        <w:t xml:space="preserve"> fö</w:t>
      </w:r>
      <w:r>
        <w:t>rskol</w:t>
      </w:r>
      <w:r>
        <w:t>l</w:t>
      </w:r>
      <w:r>
        <w:t>ärare varav en rektor, fem stycken fast anställda barnskötare varav en barnskötare som ä</w:t>
      </w:r>
      <w:r>
        <w:t>ven innehar tj</w:t>
      </w:r>
      <w:r>
        <w:t>ä</w:t>
      </w:r>
      <w:r>
        <w:t>nst som k</w:t>
      </w:r>
      <w:r>
        <w:t>ö</w:t>
      </w:r>
      <w:r>
        <w:t>ksbitr</w:t>
      </w:r>
      <w:r>
        <w:t>äde. En resurspedagog som arbetar med ett barn. Utö</w:t>
      </w:r>
      <w:r>
        <w:t xml:space="preserve">ver dessa har Redet </w:t>
      </w:r>
      <w:r>
        <w:t>fasta timvikarier som arbetar vid behov.</w:t>
      </w:r>
    </w:p>
    <w:p w:rsidR="00B95FB7" w:rsidRDefault="00B95FB7">
      <w:pPr>
        <w:pStyle w:val="BrdtextA"/>
        <w:spacing w:after="0"/>
      </w:pPr>
    </w:p>
    <w:p w:rsidR="00B95FB7" w:rsidRDefault="00F4012C">
      <w:pPr>
        <w:pStyle w:val="BrdtextA"/>
        <w:spacing w:after="0"/>
      </w:pPr>
      <w:r>
        <w:t>Barngruppen</w:t>
      </w:r>
    </w:p>
    <w:p w:rsidR="00B95FB7" w:rsidRDefault="00F4012C">
      <w:pPr>
        <w:pStyle w:val="BrdtextA"/>
        <w:spacing w:after="0"/>
      </w:pPr>
      <w:r>
        <w:t xml:space="preserve">Barngruppen </w:t>
      </w:r>
      <w:r>
        <w:t>ä</w:t>
      </w:r>
      <w:r>
        <w:rPr>
          <w:lang w:val="da-DK"/>
        </w:rPr>
        <w:t>r f</w:t>
      </w:r>
      <w:r>
        <w:t>ö</w:t>
      </w:r>
      <w:r>
        <w:rPr>
          <w:lang w:val="da-DK"/>
        </w:rPr>
        <w:t>rdelad p</w:t>
      </w:r>
      <w:r>
        <w:t xml:space="preserve">å </w:t>
      </w:r>
      <w:r>
        <w:t>f</w:t>
      </w:r>
      <w:r>
        <w:t>öljande sä</w:t>
      </w:r>
      <w:r>
        <w:t>tt:</w:t>
      </w:r>
    </w:p>
    <w:p w:rsidR="00B95FB7" w:rsidRDefault="00B95FB7">
      <w:pPr>
        <w:pStyle w:val="BrdtextA"/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131"/>
        <w:gridCol w:w="3083"/>
        <w:gridCol w:w="2852"/>
      </w:tblGrid>
      <w:tr w:rsidR="00B95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FB7" w:rsidRDefault="00F4012C">
            <w:pPr>
              <w:pStyle w:val="BrdtextA"/>
            </w:pPr>
            <w:r>
              <w:rPr>
                <w:rFonts w:eastAsia="Arial Unicode MS" w:cs="Arial Unicode MS"/>
                <w:sz w:val="28"/>
                <w:szCs w:val="28"/>
              </w:rPr>
              <w:t>F</w:t>
            </w:r>
            <w:r>
              <w:rPr>
                <w:rFonts w:eastAsia="Arial Unicode MS" w:cs="Arial Unicode MS"/>
                <w:sz w:val="28"/>
                <w:szCs w:val="28"/>
              </w:rPr>
              <w:t>ö</w:t>
            </w:r>
            <w:r>
              <w:rPr>
                <w:rFonts w:eastAsia="Arial Unicode MS" w:cs="Arial Unicode MS"/>
                <w:sz w:val="28"/>
                <w:szCs w:val="28"/>
              </w:rPr>
              <w:t>dda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FB7" w:rsidRDefault="00F4012C">
            <w:pPr>
              <w:pStyle w:val="BrdtextA"/>
              <w:spacing w:after="0"/>
            </w:pPr>
            <w:r>
              <w:rPr>
                <w:sz w:val="28"/>
                <w:szCs w:val="28"/>
              </w:rPr>
              <w:t>Flickor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FB7" w:rsidRDefault="00F4012C">
            <w:pPr>
              <w:pStyle w:val="BrdtextA"/>
              <w:spacing w:after="0"/>
            </w:pPr>
            <w:r>
              <w:rPr>
                <w:sz w:val="28"/>
                <w:szCs w:val="28"/>
              </w:rPr>
              <w:t>Pojkar</w:t>
            </w:r>
          </w:p>
        </w:tc>
      </w:tr>
      <w:tr w:rsidR="00B95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FB7" w:rsidRDefault="00F4012C">
            <w:pPr>
              <w:pStyle w:val="Brdtext"/>
            </w:pPr>
            <w:r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FB7" w:rsidRDefault="00F4012C">
            <w:pPr>
              <w:pStyle w:val="BrdtextA"/>
              <w:spacing w:after="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FB7" w:rsidRDefault="00F4012C">
            <w:pPr>
              <w:pStyle w:val="Brdtext"/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B95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FB7" w:rsidRDefault="00F4012C">
            <w:pPr>
              <w:pStyle w:val="Brdtext"/>
            </w:pPr>
            <w:r>
              <w:rPr>
                <w:sz w:val="28"/>
                <w:szCs w:val="28"/>
                <w:lang w:val="en-US"/>
              </w:rPr>
              <w:t>2018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FB7" w:rsidRDefault="00F4012C">
            <w:pPr>
              <w:pStyle w:val="Brdtext"/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FB7" w:rsidRDefault="00F4012C">
            <w:pPr>
              <w:pStyle w:val="Brdtext"/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B95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FB7" w:rsidRDefault="00F4012C">
            <w:pPr>
              <w:pStyle w:val="Brdtext"/>
            </w:pPr>
            <w:r>
              <w:rPr>
                <w:sz w:val="28"/>
                <w:szCs w:val="28"/>
                <w:lang w:val="en-US"/>
              </w:rPr>
              <w:t>2019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FB7" w:rsidRDefault="00F4012C">
            <w:pPr>
              <w:pStyle w:val="Brdtext"/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FB7" w:rsidRDefault="00F4012C">
            <w:pPr>
              <w:pStyle w:val="Brdtext"/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B95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FB7" w:rsidRDefault="00F4012C">
            <w:pPr>
              <w:pStyle w:val="Brdtext"/>
            </w:pPr>
            <w:r>
              <w:rPr>
                <w:sz w:val="28"/>
                <w:szCs w:val="28"/>
                <w:lang w:val="en-US"/>
              </w:rPr>
              <w:t>2020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FB7" w:rsidRDefault="00F4012C">
            <w:pPr>
              <w:pStyle w:val="Brdtext"/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FB7" w:rsidRDefault="00F4012C">
            <w:pPr>
              <w:pStyle w:val="Brdtext"/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95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FB7" w:rsidRDefault="00F4012C">
            <w:pPr>
              <w:pStyle w:val="Brdtext"/>
            </w:pPr>
            <w:r>
              <w:rPr>
                <w:sz w:val="28"/>
                <w:szCs w:val="28"/>
                <w:lang w:val="en-US"/>
              </w:rPr>
              <w:t>2021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FB7" w:rsidRDefault="00F4012C">
            <w:pPr>
              <w:pStyle w:val="Brdtext"/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FB7" w:rsidRDefault="00F4012C">
            <w:pPr>
              <w:pStyle w:val="Brdtext"/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B95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FB7" w:rsidRDefault="00F4012C">
            <w:pPr>
              <w:pStyle w:val="BrdtextA"/>
              <w:spacing w:after="0"/>
            </w:pPr>
            <w:r>
              <w:rPr>
                <w:sz w:val="28"/>
                <w:szCs w:val="28"/>
              </w:rPr>
              <w:t>Totalt: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FB7" w:rsidRDefault="00F4012C">
            <w:pPr>
              <w:pStyle w:val="Brdtext"/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FB7" w:rsidRDefault="00F4012C">
            <w:pPr>
              <w:pStyle w:val="Brdtext"/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</w:tbl>
    <w:p w:rsidR="00B95FB7" w:rsidRDefault="00B95FB7">
      <w:pPr>
        <w:pStyle w:val="BrdtextA"/>
        <w:widowControl w:val="0"/>
        <w:ind w:left="108" w:hanging="108"/>
      </w:pPr>
    </w:p>
    <w:p w:rsidR="00B95FB7" w:rsidRDefault="00B95FB7">
      <w:pPr>
        <w:pStyle w:val="BrdtextA"/>
      </w:pPr>
    </w:p>
    <w:p w:rsidR="00B95FB7" w:rsidRDefault="00B95FB7">
      <w:pPr>
        <w:pStyle w:val="BrdtextA"/>
        <w:spacing w:after="0"/>
      </w:pPr>
    </w:p>
    <w:p w:rsidR="00B95FB7" w:rsidRDefault="00B95FB7">
      <w:pPr>
        <w:pStyle w:val="BrdtextA"/>
        <w:rPr>
          <w:sz w:val="36"/>
          <w:szCs w:val="36"/>
        </w:rPr>
      </w:pPr>
    </w:p>
    <w:p w:rsidR="00B95FB7" w:rsidRDefault="00B95FB7">
      <w:pPr>
        <w:pStyle w:val="BrdtextA"/>
        <w:rPr>
          <w:sz w:val="36"/>
          <w:szCs w:val="36"/>
        </w:rPr>
      </w:pPr>
    </w:p>
    <w:p w:rsidR="00B95FB7" w:rsidRDefault="00F4012C">
      <w:pPr>
        <w:pStyle w:val="Rubrik1"/>
      </w:pPr>
      <w:bookmarkStart w:id="1" w:name="_Toc1"/>
      <w:r>
        <w:rPr>
          <w:rFonts w:eastAsia="Arial Unicode MS" w:cs="Arial Unicode MS"/>
        </w:rPr>
        <w:lastRenderedPageBreak/>
        <w:t>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rskolans v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rdegrund och uppdrag</w:t>
      </w:r>
      <w:bookmarkEnd w:id="1"/>
    </w:p>
    <w:p w:rsidR="00B95FB7" w:rsidRDefault="00F4012C">
      <w:pPr>
        <w:pStyle w:val="BrdtextA"/>
      </w:pPr>
      <w:r>
        <w:rPr>
          <w:rFonts w:eastAsia="Arial Unicode MS" w:cs="Arial Unicode MS"/>
        </w:rPr>
        <w:t>Redet har medvetet valt att arbeta med en bred pedagogisk inriktning d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  <w:lang w:val="da-DK"/>
        </w:rPr>
        <w:t>r barnet st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 xml:space="preserve">r </w:t>
      </w:r>
      <w:r>
        <w:rPr>
          <w:rFonts w:eastAsia="Arial Unicode MS" w:cs="Arial Unicode MS"/>
        </w:rPr>
        <w:t>i centrum. Grunden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 xml:space="preserve">r arbetet 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 xml:space="preserve">r allas lika </w:t>
      </w:r>
      <w:proofErr w:type="spellStart"/>
      <w:r>
        <w:rPr>
          <w:rFonts w:eastAsia="Arial Unicode MS" w:cs="Arial Unicode MS"/>
        </w:rPr>
        <w:t>v</w:t>
      </w:r>
      <w:r>
        <w:rPr>
          <w:rFonts w:eastAsia="Arial Unicode MS" w:cs="Arial Unicode MS"/>
        </w:rPr>
        <w:t>ä</w:t>
      </w:r>
      <w:proofErr w:type="spellEnd"/>
      <w:r>
        <w:rPr>
          <w:rFonts w:eastAsia="Arial Unicode MS" w:cs="Arial Unicode MS"/>
          <w:lang w:val="da-DK"/>
        </w:rPr>
        <w:t>rde, d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r respekt och h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 xml:space="preserve">nsyn 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r ledord. Verksamheten ska ge varje barn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ruts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ttningar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 xml:space="preserve">r ett </w:t>
      </w:r>
      <w:proofErr w:type="spellStart"/>
      <w:r>
        <w:rPr>
          <w:rFonts w:eastAsia="Arial Unicode MS" w:cs="Arial Unicode MS"/>
        </w:rPr>
        <w:t>livsl</w:t>
      </w:r>
      <w:r>
        <w:rPr>
          <w:rFonts w:eastAsia="Arial Unicode MS" w:cs="Arial Unicode MS"/>
        </w:rPr>
        <w:t>å</w:t>
      </w:r>
      <w:proofErr w:type="spellEnd"/>
      <w:r>
        <w:rPr>
          <w:rFonts w:eastAsia="Arial Unicode MS" w:cs="Arial Unicode MS"/>
          <w:lang w:val="da-DK"/>
        </w:rPr>
        <w:t>ngt l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rande i en trygg och stimulerande milj</w:t>
      </w:r>
      <w:r>
        <w:rPr>
          <w:rFonts w:eastAsia="Arial Unicode MS" w:cs="Arial Unicode MS"/>
        </w:rPr>
        <w:t xml:space="preserve">ö </w:t>
      </w:r>
      <w:r>
        <w:rPr>
          <w:rFonts w:eastAsia="Arial Unicode MS" w:cs="Arial Unicode MS"/>
        </w:rPr>
        <w:t>d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  <w:lang w:val="nl-NL"/>
        </w:rPr>
        <w:t>r de kan v</w:t>
      </w:r>
      <w:proofErr w:type="spellStart"/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xa</w:t>
      </w:r>
      <w:proofErr w:type="spellEnd"/>
      <w:r>
        <w:rPr>
          <w:rFonts w:eastAsia="Arial Unicode MS" w:cs="Arial Unicode MS"/>
        </w:rPr>
        <w:t xml:space="preserve"> och utvecklas i sin egen takt.</w:t>
      </w:r>
    </w:p>
    <w:p w:rsidR="00B95FB7" w:rsidRDefault="00B95FB7">
      <w:pPr>
        <w:pStyle w:val="BrdtextA"/>
      </w:pPr>
    </w:p>
    <w:p w:rsidR="00B95FB7" w:rsidRDefault="00B95FB7">
      <w:pPr>
        <w:pStyle w:val="BrdtextA"/>
      </w:pPr>
    </w:p>
    <w:p w:rsidR="00B95FB7" w:rsidRDefault="00F4012C">
      <w:pPr>
        <w:pStyle w:val="BrdtextA"/>
      </w:pPr>
      <w:r>
        <w:rPr>
          <w:rFonts w:eastAsia="Arial Unicode MS" w:cs="Arial Unicode MS"/>
        </w:rPr>
        <w:t>En av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rskola</w:t>
      </w:r>
      <w:r>
        <w:rPr>
          <w:rFonts w:eastAsia="Arial Unicode MS" w:cs="Arial Unicode MS"/>
        </w:rPr>
        <w:t xml:space="preserve">ns viktigaste uppgifter 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r att grundl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gga och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rankra v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 xml:space="preserve">rt </w:t>
      </w:r>
      <w:proofErr w:type="spellStart"/>
      <w:r>
        <w:rPr>
          <w:rFonts w:eastAsia="Arial Unicode MS" w:cs="Arial Unicode MS"/>
        </w:rPr>
        <w:t>samh</w:t>
      </w:r>
      <w:r>
        <w:rPr>
          <w:rFonts w:eastAsia="Arial Unicode MS" w:cs="Arial Unicode MS"/>
        </w:rPr>
        <w:t>ä</w:t>
      </w:r>
      <w:proofErr w:type="spellEnd"/>
      <w:r>
        <w:rPr>
          <w:rFonts w:eastAsia="Arial Unicode MS" w:cs="Arial Unicode MS"/>
          <w:lang w:val="fr-FR"/>
        </w:rPr>
        <w:t>lles v</w:t>
      </w:r>
      <w:r>
        <w:rPr>
          <w:rFonts w:eastAsia="Arial Unicode MS" w:cs="Arial Unicode MS"/>
        </w:rPr>
        <w:t>ä</w:t>
      </w:r>
      <w:proofErr w:type="spellStart"/>
      <w:r>
        <w:rPr>
          <w:rFonts w:eastAsia="Arial Unicode MS" w:cs="Arial Unicode MS"/>
          <w:lang w:val="de-DE"/>
        </w:rPr>
        <w:t>rden</w:t>
      </w:r>
      <w:proofErr w:type="spellEnd"/>
      <w:r>
        <w:rPr>
          <w:rFonts w:eastAsia="Arial Unicode MS" w:cs="Arial Unicode MS"/>
          <w:lang w:val="de-DE"/>
        </w:rPr>
        <w:t>;</w:t>
      </w:r>
    </w:p>
    <w:p w:rsidR="00B95FB7" w:rsidRDefault="00F4012C">
      <w:pPr>
        <w:pStyle w:val="BrdtextA"/>
        <w:rPr>
          <w:color w:val="FF0000"/>
          <w:u w:color="FF0000"/>
        </w:rPr>
      </w:pP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i/>
          <w:iCs/>
        </w:rPr>
        <w:t>Var och en som verkar inom f</w:t>
      </w:r>
      <w:r>
        <w:rPr>
          <w:rFonts w:eastAsia="Arial Unicode MS" w:cs="Arial Unicode MS"/>
          <w:i/>
          <w:iCs/>
        </w:rPr>
        <w:t>ö</w:t>
      </w:r>
      <w:r>
        <w:rPr>
          <w:rFonts w:eastAsia="Arial Unicode MS" w:cs="Arial Unicode MS"/>
          <w:i/>
          <w:iCs/>
        </w:rPr>
        <w:t>rskolan ska fr</w:t>
      </w:r>
      <w:r>
        <w:rPr>
          <w:rFonts w:eastAsia="Arial Unicode MS" w:cs="Arial Unicode MS"/>
          <w:i/>
          <w:iCs/>
        </w:rPr>
        <w:t>ä</w:t>
      </w:r>
      <w:r>
        <w:rPr>
          <w:rFonts w:eastAsia="Arial Unicode MS" w:cs="Arial Unicode MS"/>
          <w:i/>
          <w:iCs/>
        </w:rPr>
        <w:t>mja aktning f</w:t>
      </w:r>
      <w:r>
        <w:rPr>
          <w:rFonts w:eastAsia="Arial Unicode MS" w:cs="Arial Unicode MS"/>
          <w:i/>
          <w:iCs/>
        </w:rPr>
        <w:t>ö</w:t>
      </w:r>
      <w:r>
        <w:rPr>
          <w:rFonts w:eastAsia="Arial Unicode MS" w:cs="Arial Unicode MS"/>
          <w:i/>
          <w:iCs/>
        </w:rPr>
        <w:t>r m</w:t>
      </w:r>
      <w:r>
        <w:rPr>
          <w:rFonts w:eastAsia="Arial Unicode MS" w:cs="Arial Unicode MS"/>
          <w:i/>
          <w:iCs/>
        </w:rPr>
        <w:t>ä</w:t>
      </w:r>
      <w:r>
        <w:rPr>
          <w:rFonts w:eastAsia="Arial Unicode MS" w:cs="Arial Unicode MS"/>
          <w:i/>
          <w:iCs/>
        </w:rPr>
        <w:t>nniskolivets okr</w:t>
      </w:r>
      <w:r>
        <w:rPr>
          <w:rFonts w:eastAsia="Arial Unicode MS" w:cs="Arial Unicode MS"/>
          <w:i/>
          <w:iCs/>
        </w:rPr>
        <w:t>ä</w:t>
      </w:r>
      <w:r>
        <w:rPr>
          <w:rFonts w:eastAsia="Arial Unicode MS" w:cs="Arial Unicode MS"/>
          <w:i/>
          <w:iCs/>
        </w:rPr>
        <w:t>nkbarhet, individens frihet och integritet, alla m</w:t>
      </w:r>
      <w:r>
        <w:rPr>
          <w:rFonts w:eastAsia="Arial Unicode MS" w:cs="Arial Unicode MS"/>
          <w:i/>
          <w:iCs/>
        </w:rPr>
        <w:t>ä</w:t>
      </w:r>
      <w:r>
        <w:rPr>
          <w:rFonts w:eastAsia="Arial Unicode MS" w:cs="Arial Unicode MS"/>
          <w:i/>
          <w:iCs/>
        </w:rPr>
        <w:t>nniskors lika v</w:t>
      </w:r>
      <w:r>
        <w:rPr>
          <w:rFonts w:eastAsia="Arial Unicode MS" w:cs="Arial Unicode MS"/>
          <w:i/>
          <w:iCs/>
        </w:rPr>
        <w:t>ä</w:t>
      </w:r>
      <w:r>
        <w:rPr>
          <w:rFonts w:eastAsia="Arial Unicode MS" w:cs="Arial Unicode MS"/>
          <w:i/>
          <w:iCs/>
        </w:rPr>
        <w:t xml:space="preserve">rde, </w:t>
      </w:r>
      <w:proofErr w:type="spellStart"/>
      <w:r>
        <w:rPr>
          <w:rFonts w:eastAsia="Arial Unicode MS" w:cs="Arial Unicode MS"/>
          <w:i/>
          <w:iCs/>
        </w:rPr>
        <w:t>j</w:t>
      </w:r>
      <w:r>
        <w:rPr>
          <w:rFonts w:eastAsia="Arial Unicode MS" w:cs="Arial Unicode MS"/>
          <w:i/>
          <w:iCs/>
        </w:rPr>
        <w:t>ä</w:t>
      </w:r>
      <w:proofErr w:type="spellEnd"/>
      <w:r>
        <w:rPr>
          <w:rFonts w:eastAsia="Arial Unicode MS" w:cs="Arial Unicode MS"/>
          <w:i/>
          <w:iCs/>
          <w:lang w:val="nl-NL"/>
        </w:rPr>
        <w:t>mst</w:t>
      </w:r>
      <w:proofErr w:type="spellStart"/>
      <w:r>
        <w:rPr>
          <w:rFonts w:eastAsia="Arial Unicode MS" w:cs="Arial Unicode MS"/>
          <w:i/>
          <w:iCs/>
        </w:rPr>
        <w:t>ä</w:t>
      </w:r>
      <w:r>
        <w:rPr>
          <w:rFonts w:eastAsia="Arial Unicode MS" w:cs="Arial Unicode MS"/>
          <w:i/>
          <w:iCs/>
        </w:rPr>
        <w:t>lldhet</w:t>
      </w:r>
      <w:proofErr w:type="spellEnd"/>
      <w:r>
        <w:rPr>
          <w:rFonts w:eastAsia="Arial Unicode MS" w:cs="Arial Unicode MS"/>
          <w:i/>
          <w:iCs/>
        </w:rPr>
        <w:t xml:space="preserve"> mellan </w:t>
      </w:r>
      <w:r>
        <w:rPr>
          <w:rFonts w:eastAsia="Arial Unicode MS" w:cs="Arial Unicode MS"/>
          <w:i/>
          <w:iCs/>
        </w:rPr>
        <w:t>kvinnor och m</w:t>
      </w:r>
      <w:r>
        <w:rPr>
          <w:rFonts w:eastAsia="Arial Unicode MS" w:cs="Arial Unicode MS"/>
          <w:i/>
          <w:iCs/>
        </w:rPr>
        <w:t>ä</w:t>
      </w:r>
      <w:r>
        <w:rPr>
          <w:rFonts w:eastAsia="Arial Unicode MS" w:cs="Arial Unicode MS"/>
          <w:i/>
          <w:iCs/>
        </w:rPr>
        <w:t>n, flickor och pojkar, samt solidaritet mellan m</w:t>
      </w:r>
      <w:r>
        <w:rPr>
          <w:rFonts w:eastAsia="Arial Unicode MS" w:cs="Arial Unicode MS"/>
          <w:i/>
          <w:iCs/>
        </w:rPr>
        <w:t>ä</w:t>
      </w:r>
      <w:r>
        <w:rPr>
          <w:rFonts w:eastAsia="Arial Unicode MS" w:cs="Arial Unicode MS"/>
          <w:i/>
          <w:iCs/>
        </w:rPr>
        <w:t>nniskor. Inget barn ska i f</w:t>
      </w:r>
      <w:r>
        <w:rPr>
          <w:rFonts w:eastAsia="Arial Unicode MS" w:cs="Arial Unicode MS"/>
          <w:i/>
          <w:iCs/>
        </w:rPr>
        <w:t>ö</w:t>
      </w:r>
      <w:r>
        <w:rPr>
          <w:rFonts w:eastAsia="Arial Unicode MS" w:cs="Arial Unicode MS"/>
          <w:i/>
          <w:iCs/>
        </w:rPr>
        <w:t>rskolan bli utsatt f</w:t>
      </w:r>
      <w:r>
        <w:rPr>
          <w:rFonts w:eastAsia="Arial Unicode MS" w:cs="Arial Unicode MS"/>
          <w:i/>
          <w:iCs/>
        </w:rPr>
        <w:t>ö</w:t>
      </w:r>
      <w:r>
        <w:rPr>
          <w:rFonts w:eastAsia="Arial Unicode MS" w:cs="Arial Unicode MS"/>
          <w:i/>
          <w:iCs/>
        </w:rPr>
        <w:t>r diskriminering p</w:t>
      </w:r>
      <w:r>
        <w:rPr>
          <w:rFonts w:eastAsia="Arial Unicode MS" w:cs="Arial Unicode MS"/>
          <w:i/>
          <w:iCs/>
        </w:rPr>
        <w:t xml:space="preserve">å </w:t>
      </w:r>
      <w:r>
        <w:rPr>
          <w:rFonts w:eastAsia="Arial Unicode MS" w:cs="Arial Unicode MS"/>
          <w:i/>
          <w:iCs/>
        </w:rPr>
        <w:t>grund av k</w:t>
      </w:r>
      <w:r>
        <w:rPr>
          <w:rFonts w:eastAsia="Arial Unicode MS" w:cs="Arial Unicode MS"/>
          <w:i/>
          <w:iCs/>
        </w:rPr>
        <w:t>ö</w:t>
      </w:r>
      <w:r>
        <w:rPr>
          <w:rFonts w:eastAsia="Arial Unicode MS" w:cs="Arial Unicode MS"/>
          <w:i/>
          <w:iCs/>
        </w:rPr>
        <w:t>n, k</w:t>
      </w:r>
      <w:r>
        <w:rPr>
          <w:rFonts w:eastAsia="Arial Unicode MS" w:cs="Arial Unicode MS"/>
          <w:i/>
          <w:iCs/>
        </w:rPr>
        <w:t>ö</w:t>
      </w:r>
      <w:r>
        <w:rPr>
          <w:rFonts w:eastAsia="Arial Unicode MS" w:cs="Arial Unicode MS"/>
          <w:i/>
          <w:iCs/>
        </w:rPr>
        <w:t>ns</w:t>
      </w:r>
      <w:r>
        <w:rPr>
          <w:rFonts w:eastAsia="Arial Unicode MS" w:cs="Arial Unicode MS"/>
          <w:i/>
          <w:iCs/>
        </w:rPr>
        <w:t>ö</w:t>
      </w:r>
      <w:r>
        <w:rPr>
          <w:rFonts w:eastAsia="Arial Unicode MS" w:cs="Arial Unicode MS"/>
          <w:i/>
          <w:iCs/>
        </w:rPr>
        <w:t>verskridande identitet eller uttryck, etnisk tillh</w:t>
      </w:r>
      <w:r>
        <w:rPr>
          <w:rFonts w:eastAsia="Arial Unicode MS" w:cs="Arial Unicode MS"/>
          <w:i/>
          <w:iCs/>
        </w:rPr>
        <w:t>ö</w:t>
      </w:r>
      <w:r>
        <w:rPr>
          <w:rFonts w:eastAsia="Arial Unicode MS" w:cs="Arial Unicode MS"/>
          <w:i/>
          <w:iCs/>
        </w:rPr>
        <w:t>righet, religion eller annan trosuppfattning, funktion</w:t>
      </w:r>
      <w:r>
        <w:rPr>
          <w:rFonts w:eastAsia="Arial Unicode MS" w:cs="Arial Unicode MS"/>
          <w:i/>
          <w:iCs/>
        </w:rPr>
        <w:t>sneds</w:t>
      </w:r>
      <w:r>
        <w:rPr>
          <w:rFonts w:eastAsia="Arial Unicode MS" w:cs="Arial Unicode MS"/>
          <w:i/>
          <w:iCs/>
        </w:rPr>
        <w:t>ä</w:t>
      </w:r>
      <w:r>
        <w:rPr>
          <w:rFonts w:eastAsia="Arial Unicode MS" w:cs="Arial Unicode MS"/>
          <w:i/>
          <w:iCs/>
        </w:rPr>
        <w:t>ttning, sexuell l</w:t>
      </w:r>
      <w:r>
        <w:rPr>
          <w:rFonts w:eastAsia="Arial Unicode MS" w:cs="Arial Unicode MS"/>
          <w:i/>
          <w:iCs/>
        </w:rPr>
        <w:t>ä</w:t>
      </w:r>
      <w:r>
        <w:rPr>
          <w:rFonts w:eastAsia="Arial Unicode MS" w:cs="Arial Unicode MS"/>
          <w:i/>
          <w:iCs/>
        </w:rPr>
        <w:t xml:space="preserve">ggning eller </w:t>
      </w:r>
      <w:r>
        <w:rPr>
          <w:rFonts w:eastAsia="Arial Unicode MS" w:cs="Arial Unicode MS"/>
          <w:i/>
          <w:iCs/>
        </w:rPr>
        <w:t>å</w:t>
      </w:r>
      <w:r>
        <w:rPr>
          <w:rFonts w:eastAsia="Arial Unicode MS" w:cs="Arial Unicode MS"/>
          <w:i/>
          <w:iCs/>
          <w:lang w:val="da-DK"/>
        </w:rPr>
        <w:t>lder, hos barnet eller n</w:t>
      </w:r>
      <w:proofErr w:type="spellStart"/>
      <w:r>
        <w:rPr>
          <w:rFonts w:eastAsia="Arial Unicode MS" w:cs="Arial Unicode MS"/>
          <w:i/>
          <w:iCs/>
        </w:rPr>
        <w:t>å</w:t>
      </w:r>
      <w:r>
        <w:rPr>
          <w:rFonts w:eastAsia="Arial Unicode MS" w:cs="Arial Unicode MS"/>
          <w:i/>
          <w:iCs/>
        </w:rPr>
        <w:t>gon</w:t>
      </w:r>
      <w:proofErr w:type="spellEnd"/>
      <w:r>
        <w:rPr>
          <w:rFonts w:eastAsia="Arial Unicode MS" w:cs="Arial Unicode MS"/>
          <w:i/>
          <w:iCs/>
        </w:rPr>
        <w:t xml:space="preserve"> som barnet har anknytning till, eller f</w:t>
      </w:r>
      <w:r>
        <w:rPr>
          <w:rFonts w:eastAsia="Arial Unicode MS" w:cs="Arial Unicode MS"/>
          <w:i/>
          <w:iCs/>
        </w:rPr>
        <w:t>ö</w:t>
      </w:r>
      <w:r>
        <w:rPr>
          <w:rFonts w:eastAsia="Arial Unicode MS" w:cs="Arial Unicode MS"/>
          <w:i/>
          <w:iCs/>
        </w:rPr>
        <w:t>r annan kr</w:t>
      </w:r>
      <w:r>
        <w:rPr>
          <w:rFonts w:eastAsia="Arial Unicode MS" w:cs="Arial Unicode MS"/>
          <w:i/>
          <w:iCs/>
        </w:rPr>
        <w:t>ä</w:t>
      </w:r>
      <w:r>
        <w:rPr>
          <w:rFonts w:eastAsia="Arial Unicode MS" w:cs="Arial Unicode MS"/>
          <w:i/>
          <w:iCs/>
        </w:rPr>
        <w:t>nkande behandling.</w:t>
      </w:r>
      <w:r>
        <w:rPr>
          <w:rFonts w:eastAsia="Arial Unicode MS" w:cs="Arial Unicode MS"/>
          <w:lang w:val="de-DE"/>
        </w:rPr>
        <w:t>(</w:t>
      </w:r>
      <w:proofErr w:type="spellStart"/>
      <w:r>
        <w:rPr>
          <w:rFonts w:eastAsia="Arial Unicode MS" w:cs="Arial Unicode MS"/>
          <w:lang w:val="de-DE"/>
        </w:rPr>
        <w:t>Lpf</w:t>
      </w:r>
      <w:proofErr w:type="spellEnd"/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18)</w:t>
      </w:r>
      <w:r>
        <w:rPr>
          <w:rFonts w:eastAsia="Arial Unicode MS" w:cs="Arial Unicode MS"/>
          <w:color w:val="FF0000"/>
          <w:u w:color="FF0000"/>
        </w:rPr>
        <w:t xml:space="preserve"> </w:t>
      </w:r>
    </w:p>
    <w:p w:rsidR="00B95FB7" w:rsidRDefault="00F4012C">
      <w:pPr>
        <w:pStyle w:val="BrdtextA"/>
      </w:pPr>
      <w:r>
        <w:rPr>
          <w:rFonts w:eastAsia="Arial Unicode MS" w:cs="Arial Unicode MS"/>
        </w:rPr>
        <w:t>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rskolans verksamhet ska pr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glas av ett demokratiskt syns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tt med respekt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 xml:space="preserve">r den enskilde individen. Omsorg, </w:t>
      </w:r>
      <w:r>
        <w:rPr>
          <w:rFonts w:eastAsia="Arial Unicode MS" w:cs="Arial Unicode MS"/>
        </w:rPr>
        <w:t>utveckling och l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rande ska skapa en helhet med utg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ngspunkt hos varje individ och dennes erfarenhetsv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rld.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rskolan ska arbeta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 en allsidig och omv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xlande verksamhet d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r barns och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ldrars synpunkter tas tillvara p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. Tillsammans med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ldrar ska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</w:t>
      </w:r>
      <w:r>
        <w:rPr>
          <w:rFonts w:eastAsia="Arial Unicode MS" w:cs="Arial Unicode MS"/>
        </w:rPr>
        <w:t>skolan str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va mot att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rskoletiden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 barnen blir den b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  <w:lang w:val="es-ES_tradnl"/>
        </w:rPr>
        <w:t>sta m</w:t>
      </w:r>
      <w:proofErr w:type="spellStart"/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jliga</w:t>
      </w:r>
      <w:proofErr w:type="spellEnd"/>
      <w:r>
        <w:rPr>
          <w:rFonts w:eastAsia="Arial Unicode MS" w:cs="Arial Unicode MS"/>
        </w:rPr>
        <w:t>.</w:t>
      </w:r>
    </w:p>
    <w:p w:rsidR="00B95FB7" w:rsidRDefault="00F4012C">
      <w:pPr>
        <w:pStyle w:val="BrdtextA"/>
      </w:pPr>
      <w:r>
        <w:rPr>
          <w:rFonts w:eastAsia="Arial Unicode MS" w:cs="Arial Unicode MS"/>
        </w:rPr>
        <w:t>Barnkonventionen genomsyrar verksamheten. V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rdegrundsfr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gorna ska alltid finnas med i arbetet med barnen och diskussionen kring v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rdegrunden ska st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ndigt vara levande. Redet l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gger spec</w:t>
      </w:r>
      <w:r>
        <w:rPr>
          <w:rFonts w:eastAsia="Arial Unicode MS" w:cs="Arial Unicode MS"/>
        </w:rPr>
        <w:t>iellt fokus p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 xml:space="preserve">att barnen ska vara en BRA KOMPIS. </w:t>
      </w:r>
    </w:p>
    <w:p w:rsidR="00B95FB7" w:rsidRDefault="00F4012C">
      <w:pPr>
        <w:pStyle w:val="Rubrik1"/>
      </w:pPr>
      <w:bookmarkStart w:id="2" w:name="_Toc2"/>
      <w:r>
        <w:rPr>
          <w:rFonts w:eastAsia="Arial Unicode MS" w:cs="Arial Unicode MS"/>
        </w:rPr>
        <w:t>Normer och v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rden</w:t>
      </w:r>
      <w:bookmarkEnd w:id="2"/>
    </w:p>
    <w:p w:rsidR="00B95FB7" w:rsidRDefault="00F4012C">
      <w:pPr>
        <w:pStyle w:val="Pa15"/>
        <w:spacing w:before="220" w:after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å</w:t>
      </w:r>
      <w:r>
        <w:rPr>
          <w:rFonts w:ascii="Times New Roman" w:hAnsi="Times New Roman"/>
          <w:sz w:val="28"/>
          <w:szCs w:val="28"/>
        </w:rPr>
        <w:t>l</w:t>
      </w:r>
    </w:p>
    <w:p w:rsidR="00B95FB7" w:rsidRDefault="00F4012C">
      <w:pPr>
        <w:pStyle w:val="Pa161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F</w:t>
      </w:r>
      <w:r>
        <w:rPr>
          <w:rFonts w:ascii="Times New Roman" w:hAnsi="Times New Roman"/>
          <w:b/>
          <w:bCs/>
          <w:i/>
          <w:iCs/>
        </w:rPr>
        <w:t>ö</w:t>
      </w:r>
      <w:r>
        <w:rPr>
          <w:rFonts w:ascii="Times New Roman" w:hAnsi="Times New Roman"/>
          <w:b/>
          <w:bCs/>
          <w:i/>
          <w:iCs/>
        </w:rPr>
        <w:t>rskolan ska ge varje barn f</w:t>
      </w:r>
      <w:r>
        <w:rPr>
          <w:rFonts w:ascii="Times New Roman" w:hAnsi="Times New Roman"/>
          <w:b/>
          <w:bCs/>
          <w:i/>
          <w:iCs/>
        </w:rPr>
        <w:t>ö</w:t>
      </w:r>
      <w:r>
        <w:rPr>
          <w:rFonts w:ascii="Times New Roman" w:hAnsi="Times New Roman"/>
          <w:b/>
          <w:bCs/>
          <w:i/>
          <w:iCs/>
        </w:rPr>
        <w:t>ruts</w:t>
      </w:r>
      <w:r>
        <w:rPr>
          <w:rFonts w:ascii="Times New Roman" w:hAnsi="Times New Roman"/>
          <w:b/>
          <w:bCs/>
          <w:i/>
          <w:iCs/>
        </w:rPr>
        <w:t>ä</w:t>
      </w:r>
      <w:r>
        <w:rPr>
          <w:rFonts w:ascii="Times New Roman" w:hAnsi="Times New Roman"/>
          <w:b/>
          <w:bCs/>
          <w:i/>
          <w:iCs/>
        </w:rPr>
        <w:t>ttningar att utveckla</w:t>
      </w:r>
    </w:p>
    <w:p w:rsidR="00B95FB7" w:rsidRDefault="00B95FB7">
      <w:pPr>
        <w:pStyle w:val="Default"/>
      </w:pPr>
    </w:p>
    <w:p w:rsidR="00B95FB7" w:rsidRDefault="00F4012C">
      <w:pPr>
        <w:pStyle w:val="Defaul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• ö</w:t>
      </w:r>
      <w:r>
        <w:rPr>
          <w:rFonts w:ascii="Times New Roman" w:hAnsi="Times New Roman"/>
          <w:i/>
          <w:iCs/>
        </w:rPr>
        <w:t xml:space="preserve">ppenhet, respekt, solidaritet och ansvarstagande, </w:t>
      </w:r>
    </w:p>
    <w:p w:rsidR="00B95FB7" w:rsidRDefault="00F4012C">
      <w:pPr>
        <w:pStyle w:val="Defaul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• </w:t>
      </w:r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rm</w:t>
      </w:r>
      <w:r>
        <w:rPr>
          <w:rFonts w:ascii="Times New Roman" w:hAnsi="Times New Roman"/>
          <w:i/>
          <w:iCs/>
        </w:rPr>
        <w:t>å</w:t>
      </w:r>
      <w:r>
        <w:rPr>
          <w:rFonts w:ascii="Times New Roman" w:hAnsi="Times New Roman"/>
          <w:i/>
          <w:iCs/>
        </w:rPr>
        <w:t>ga att ta h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nsyn till och leva sig in i andra m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 xml:space="preserve">nniskors </w:t>
      </w:r>
      <w:r>
        <w:rPr>
          <w:rFonts w:ascii="Times New Roman" w:hAnsi="Times New Roman"/>
          <w:i/>
          <w:iCs/>
        </w:rPr>
        <w:t>situation samt vilja att hj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 xml:space="preserve">lpa andra, </w:t>
      </w:r>
    </w:p>
    <w:p w:rsidR="00B95FB7" w:rsidRDefault="00F4012C">
      <w:pPr>
        <w:pStyle w:val="Defaul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• </w:t>
      </w:r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rm</w:t>
      </w:r>
      <w:r>
        <w:rPr>
          <w:rFonts w:ascii="Times New Roman" w:hAnsi="Times New Roman"/>
          <w:i/>
          <w:iCs/>
        </w:rPr>
        <w:t>å</w:t>
      </w:r>
      <w:r>
        <w:rPr>
          <w:rFonts w:ascii="Times New Roman" w:hAnsi="Times New Roman"/>
          <w:i/>
          <w:iCs/>
        </w:rPr>
        <w:t>ga att uppt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 xml:space="preserve">cka, reflektera 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ver och ta st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llning till etiska dilemman och livsfr</w:t>
      </w:r>
      <w:r>
        <w:rPr>
          <w:rFonts w:ascii="Times New Roman" w:hAnsi="Times New Roman"/>
          <w:i/>
          <w:iCs/>
        </w:rPr>
        <w:t>å</w:t>
      </w:r>
      <w:r>
        <w:rPr>
          <w:rFonts w:ascii="Times New Roman" w:hAnsi="Times New Roman"/>
          <w:i/>
          <w:iCs/>
        </w:rPr>
        <w:t xml:space="preserve">gor i vardagen, </w:t>
      </w:r>
    </w:p>
    <w:p w:rsidR="00B95FB7" w:rsidRDefault="00F4012C">
      <w:pPr>
        <w:pStyle w:val="Defaul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• </w:t>
      </w:r>
      <w:r>
        <w:rPr>
          <w:rFonts w:ascii="Times New Roman" w:hAnsi="Times New Roman"/>
          <w:i/>
          <w:iCs/>
        </w:rPr>
        <w:t>respekt och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rst</w:t>
      </w:r>
      <w:r>
        <w:rPr>
          <w:rFonts w:ascii="Times New Roman" w:hAnsi="Times New Roman"/>
          <w:i/>
          <w:iCs/>
        </w:rPr>
        <w:t>å</w:t>
      </w:r>
      <w:r>
        <w:rPr>
          <w:rFonts w:ascii="Times New Roman" w:hAnsi="Times New Roman"/>
          <w:i/>
          <w:iCs/>
        </w:rPr>
        <w:t>else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 alla m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nniskors lika v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rde och de m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nskliga r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 xml:space="preserve">ttigheterna, och </w:t>
      </w:r>
    </w:p>
    <w:p w:rsidR="00B95FB7" w:rsidRDefault="00F4012C">
      <w:pPr>
        <w:pStyle w:val="Defaul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• </w:t>
      </w:r>
      <w:r>
        <w:rPr>
          <w:rFonts w:ascii="Times New Roman" w:hAnsi="Times New Roman"/>
          <w:i/>
          <w:iCs/>
        </w:rPr>
        <w:t>ett v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 xml:space="preserve">xande </w:t>
      </w:r>
      <w:r>
        <w:rPr>
          <w:rFonts w:ascii="Times New Roman" w:hAnsi="Times New Roman"/>
          <w:i/>
          <w:iCs/>
        </w:rPr>
        <w:t>ansvar och intresse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 h</w:t>
      </w:r>
      <w:r>
        <w:rPr>
          <w:rFonts w:ascii="Times New Roman" w:hAnsi="Times New Roman"/>
          <w:i/>
          <w:iCs/>
        </w:rPr>
        <w:t>å</w:t>
      </w:r>
      <w:r>
        <w:rPr>
          <w:rFonts w:ascii="Times New Roman" w:hAnsi="Times New Roman"/>
          <w:i/>
          <w:iCs/>
        </w:rPr>
        <w:t>llbar utveckling och att aktivt delta i samh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llet</w:t>
      </w:r>
    </w:p>
    <w:p w:rsidR="00B95FB7" w:rsidRDefault="00B95FB7">
      <w:pPr>
        <w:pStyle w:val="Default"/>
        <w:rPr>
          <w:rFonts w:ascii="Times New Roman" w:eastAsia="Times New Roman" w:hAnsi="Times New Roman" w:cs="Times New Roman"/>
          <w:i/>
          <w:iCs/>
        </w:rPr>
      </w:pPr>
    </w:p>
    <w:p w:rsidR="00B95FB7" w:rsidRDefault="00F4012C">
      <w:pPr>
        <w:pStyle w:val="Default"/>
        <w:ind w:left="6520" w:firstLine="130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Lpf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18</w:t>
      </w:r>
    </w:p>
    <w:p w:rsidR="00B95FB7" w:rsidRDefault="00B95FB7">
      <w:pPr>
        <w:pStyle w:val="Default"/>
        <w:rPr>
          <w:rFonts w:ascii="Times New Roman" w:eastAsia="Times New Roman" w:hAnsi="Times New Roman" w:cs="Times New Roman"/>
          <w:i/>
          <w:iCs/>
        </w:rPr>
      </w:pPr>
    </w:p>
    <w:p w:rsidR="00B95FB7" w:rsidRDefault="00F4012C">
      <w:pPr>
        <w:pStyle w:val="Rubrik2"/>
        <w:rPr>
          <w:sz w:val="24"/>
          <w:szCs w:val="24"/>
        </w:rPr>
      </w:pPr>
      <w:bookmarkStart w:id="3" w:name="_Toc3"/>
      <w:r>
        <w:rPr>
          <w:rFonts w:eastAsia="Arial Unicode MS" w:cs="Arial Unicode MS"/>
        </w:rPr>
        <w:t>Genomf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rande</w:t>
      </w:r>
      <w:bookmarkEnd w:id="3"/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t>Pedagoger som goda förebilder.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lastRenderedPageBreak/>
        <w:t>Syskongrupper – barn lär av varandra.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t>Individuell inskolning.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t xml:space="preserve">Barnkonventionen genomsyrar den dagliga verksamheten. Barnen </w:t>
      </w:r>
      <w:r>
        <w:t>samtala</w:t>
      </w:r>
      <w:r w:rsidR="005D07E4">
        <w:t>r</w:t>
      </w:r>
      <w:r>
        <w:t xml:space="preserve"> och diskutera</w:t>
      </w:r>
      <w:r w:rsidR="005D07E4">
        <w:t>r</w:t>
      </w:r>
      <w:r>
        <w:t xml:space="preserve"> v</w:t>
      </w:r>
      <w:r w:rsidR="005D07E4">
        <w:t>ärdegrundsfrågor i olika grupper</w:t>
      </w:r>
      <w:r>
        <w:t xml:space="preserve"> och sammanhang. 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t xml:space="preserve">Arbete med </w:t>
      </w:r>
      <w:r>
        <w:rPr>
          <w:i/>
          <w:iCs/>
        </w:rPr>
        <w:t>Barnkonventionen</w:t>
      </w:r>
      <w:r>
        <w:t xml:space="preserve"> och </w:t>
      </w:r>
      <w:proofErr w:type="spellStart"/>
      <w:r>
        <w:rPr>
          <w:i/>
          <w:iCs/>
        </w:rPr>
        <w:t>Mini-Rede</w:t>
      </w:r>
      <w:proofErr w:type="spellEnd"/>
      <w:r>
        <w:rPr>
          <w:i/>
          <w:iCs/>
        </w:rPr>
        <w:t>.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t xml:space="preserve">I utbildning förankra uttrycket </w:t>
      </w:r>
      <w:r>
        <w:rPr>
          <w:i/>
          <w:iCs/>
        </w:rPr>
        <w:t xml:space="preserve">bra kompis </w:t>
      </w:r>
      <w:r>
        <w:t xml:space="preserve">hos barnen 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t xml:space="preserve">Arbete utifrån </w:t>
      </w:r>
      <w:r>
        <w:rPr>
          <w:i/>
          <w:iCs/>
        </w:rPr>
        <w:t>kompisböckerna.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t>Skogsgrupper.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t xml:space="preserve">Årlig skräpplockarvecka via </w:t>
      </w:r>
      <w:r>
        <w:rPr>
          <w:i/>
          <w:iCs/>
        </w:rPr>
        <w:t>Håll Sverige</w:t>
      </w:r>
      <w:r>
        <w:rPr>
          <w:i/>
          <w:iCs/>
        </w:rPr>
        <w:t xml:space="preserve"> rent</w:t>
      </w:r>
      <w:r>
        <w:t>.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t>Årliga FN-dagar.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t xml:space="preserve">Regelbundna samtalsforum med barnen. </w:t>
      </w:r>
    </w:p>
    <w:p w:rsidR="00B95FB7" w:rsidRDefault="00B95FB7">
      <w:pPr>
        <w:pStyle w:val="Liststycke"/>
        <w:spacing w:after="0"/>
      </w:pPr>
    </w:p>
    <w:p w:rsidR="00B95FB7" w:rsidRDefault="00F4012C">
      <w:pPr>
        <w:pStyle w:val="Rubrik1"/>
      </w:pPr>
      <w:bookmarkStart w:id="4" w:name="_Toc4"/>
      <w:r>
        <w:rPr>
          <w:rFonts w:eastAsia="Arial Unicode MS" w:cs="Arial Unicode MS"/>
        </w:rPr>
        <w:t>Omsorg, utveckling och l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rande</w:t>
      </w:r>
      <w:bookmarkEnd w:id="4"/>
    </w:p>
    <w:p w:rsidR="00B95FB7" w:rsidRDefault="00F4012C">
      <w:pPr>
        <w:pStyle w:val="BrdtextA"/>
      </w:pPr>
      <w:r>
        <w:rPr>
          <w:rFonts w:eastAsia="Arial Unicode MS" w:cs="Arial Unicode MS"/>
        </w:rPr>
        <w:t>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rskolan ska erbjuda en verksamhet d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r barnets utveckling och l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 xml:space="preserve">rande stimuleras och utmanas. Nyckelord 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r utforskande, nyfikenhet och lust att l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  <w:lang w:val="it-IT"/>
        </w:rPr>
        <w:t xml:space="preserve">ra. </w:t>
      </w:r>
    </w:p>
    <w:p w:rsidR="00B95FB7" w:rsidRDefault="00F4012C">
      <w:pPr>
        <w:pStyle w:val="BrdtextA"/>
      </w:pPr>
      <w:r>
        <w:rPr>
          <w:rFonts w:eastAsia="Arial Unicode MS" w:cs="Arial Unicode MS"/>
        </w:rPr>
        <w:t>”</w:t>
      </w:r>
      <w:r>
        <w:rPr>
          <w:rFonts w:eastAsia="Arial Unicode MS" w:cs="Arial Unicode MS"/>
          <w:i/>
          <w:iCs/>
        </w:rPr>
        <w:t xml:space="preserve">Musik </w:t>
      </w:r>
      <w:r>
        <w:rPr>
          <w:rFonts w:eastAsia="Arial Unicode MS" w:cs="Arial Unicode MS"/>
          <w:i/>
          <w:iCs/>
        </w:rPr>
        <w:t>skapar gl</w:t>
      </w:r>
      <w:r>
        <w:rPr>
          <w:rFonts w:eastAsia="Arial Unicode MS" w:cs="Arial Unicode MS"/>
          <w:i/>
          <w:iCs/>
        </w:rPr>
        <w:t>ä</w:t>
      </w:r>
      <w:r>
        <w:rPr>
          <w:rFonts w:eastAsia="Arial Unicode MS" w:cs="Arial Unicode MS"/>
          <w:i/>
          <w:iCs/>
        </w:rPr>
        <w:t>dje och dans, gl</w:t>
      </w:r>
      <w:r>
        <w:rPr>
          <w:rFonts w:eastAsia="Arial Unicode MS" w:cs="Arial Unicode MS"/>
          <w:i/>
          <w:iCs/>
        </w:rPr>
        <w:t>ä</w:t>
      </w:r>
      <w:r>
        <w:rPr>
          <w:rFonts w:eastAsia="Arial Unicode MS" w:cs="Arial Unicode MS"/>
          <w:i/>
          <w:iCs/>
        </w:rPr>
        <w:t>dje och dans skapar r</w:t>
      </w:r>
      <w:r>
        <w:rPr>
          <w:rFonts w:eastAsia="Arial Unicode MS" w:cs="Arial Unicode MS"/>
          <w:i/>
          <w:iCs/>
        </w:rPr>
        <w:t>ö</w:t>
      </w:r>
      <w:r>
        <w:rPr>
          <w:rFonts w:eastAsia="Arial Unicode MS" w:cs="Arial Unicode MS"/>
          <w:i/>
          <w:iCs/>
          <w:lang w:val="da-DK"/>
        </w:rPr>
        <w:t>relse, r</w:t>
      </w:r>
      <w:proofErr w:type="spellStart"/>
      <w:r>
        <w:rPr>
          <w:rFonts w:eastAsia="Arial Unicode MS" w:cs="Arial Unicode MS"/>
          <w:i/>
          <w:iCs/>
        </w:rPr>
        <w:t>ö</w:t>
      </w:r>
      <w:r>
        <w:rPr>
          <w:rFonts w:eastAsia="Arial Unicode MS" w:cs="Arial Unicode MS"/>
          <w:i/>
          <w:iCs/>
        </w:rPr>
        <w:t>relse</w:t>
      </w:r>
      <w:proofErr w:type="spellEnd"/>
      <w:r>
        <w:rPr>
          <w:rFonts w:eastAsia="Arial Unicode MS" w:cs="Arial Unicode MS"/>
          <w:i/>
          <w:iCs/>
        </w:rPr>
        <w:t xml:space="preserve"> skapar koordination, koordination skapar f</w:t>
      </w:r>
      <w:r>
        <w:rPr>
          <w:rFonts w:eastAsia="Arial Unicode MS" w:cs="Arial Unicode MS"/>
          <w:i/>
          <w:iCs/>
        </w:rPr>
        <w:t>ö</w:t>
      </w:r>
      <w:r>
        <w:rPr>
          <w:rFonts w:eastAsia="Arial Unicode MS" w:cs="Arial Unicode MS"/>
          <w:i/>
          <w:iCs/>
        </w:rPr>
        <w:t>rst</w:t>
      </w:r>
      <w:r>
        <w:rPr>
          <w:rFonts w:eastAsia="Arial Unicode MS" w:cs="Arial Unicode MS"/>
          <w:i/>
          <w:iCs/>
        </w:rPr>
        <w:t>å</w:t>
      </w:r>
      <w:r>
        <w:rPr>
          <w:rFonts w:eastAsia="Arial Unicode MS" w:cs="Arial Unicode MS"/>
          <w:i/>
          <w:iCs/>
          <w:lang w:val="da-DK"/>
        </w:rPr>
        <w:t>else, f</w:t>
      </w:r>
      <w:proofErr w:type="spellStart"/>
      <w:r>
        <w:rPr>
          <w:rFonts w:eastAsia="Arial Unicode MS" w:cs="Arial Unicode MS"/>
          <w:i/>
          <w:iCs/>
        </w:rPr>
        <w:t>ö</w:t>
      </w:r>
      <w:r>
        <w:rPr>
          <w:rFonts w:eastAsia="Arial Unicode MS" w:cs="Arial Unicode MS"/>
          <w:i/>
          <w:iCs/>
        </w:rPr>
        <w:t>rst</w:t>
      </w:r>
      <w:r>
        <w:rPr>
          <w:rFonts w:eastAsia="Arial Unicode MS" w:cs="Arial Unicode MS"/>
          <w:i/>
          <w:iCs/>
        </w:rPr>
        <w:t>å</w:t>
      </w:r>
      <w:r>
        <w:rPr>
          <w:rFonts w:eastAsia="Arial Unicode MS" w:cs="Arial Unicode MS"/>
          <w:i/>
          <w:iCs/>
        </w:rPr>
        <w:t>else</w:t>
      </w:r>
      <w:proofErr w:type="spellEnd"/>
      <w:r>
        <w:rPr>
          <w:rFonts w:eastAsia="Arial Unicode MS" w:cs="Arial Unicode MS"/>
          <w:i/>
          <w:iCs/>
        </w:rPr>
        <w:t xml:space="preserve"> skapar ord, ord skapar meningar, meningar skapar ett spr</w:t>
      </w:r>
      <w:r>
        <w:rPr>
          <w:rFonts w:eastAsia="Arial Unicode MS" w:cs="Arial Unicode MS"/>
          <w:i/>
          <w:iCs/>
        </w:rPr>
        <w:t>å</w:t>
      </w:r>
      <w:r>
        <w:rPr>
          <w:rFonts w:eastAsia="Arial Unicode MS" w:cs="Arial Unicode MS"/>
          <w:i/>
          <w:iCs/>
        </w:rPr>
        <w:t>k</w:t>
      </w:r>
      <w:r>
        <w:rPr>
          <w:rFonts w:eastAsia="Arial Unicode MS" w:cs="Arial Unicode MS"/>
          <w:i/>
          <w:iCs/>
        </w:rPr>
        <w:t xml:space="preserve">” </w:t>
      </w:r>
      <w:r>
        <w:rPr>
          <w:rFonts w:eastAsia="Arial Unicode MS" w:cs="Arial Unicode MS"/>
          <w:i/>
          <w:iCs/>
        </w:rPr>
        <w:t>(</w:t>
      </w:r>
      <w:r>
        <w:rPr>
          <w:rFonts w:eastAsia="Arial Unicode MS" w:cs="Arial Unicode MS"/>
          <w:lang w:val="it-IT"/>
        </w:rPr>
        <w:t>Mallo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da-DK"/>
        </w:rPr>
        <w:t>Vesterlund)</w:t>
      </w:r>
      <w:r>
        <w:rPr>
          <w:rFonts w:eastAsia="Arial Unicode MS" w:cs="Arial Unicode MS"/>
        </w:rPr>
        <w:t>.</w:t>
      </w:r>
    </w:p>
    <w:p w:rsidR="00B95FB7" w:rsidRDefault="00F4012C">
      <w:pPr>
        <w:pStyle w:val="BrdtextA"/>
      </w:pPr>
      <w:r>
        <w:rPr>
          <w:rFonts w:eastAsia="Arial Unicode MS" w:cs="Arial Unicode MS"/>
        </w:rPr>
        <w:t>”</w:t>
      </w:r>
      <w:r>
        <w:rPr>
          <w:rFonts w:eastAsia="Arial Unicode MS" w:cs="Arial Unicode MS"/>
          <w:i/>
          <w:iCs/>
        </w:rPr>
        <w:t xml:space="preserve">Barnen </w:t>
      </w:r>
      <w:proofErr w:type="spellStart"/>
      <w:r>
        <w:rPr>
          <w:rFonts w:eastAsia="Arial Unicode MS" w:cs="Arial Unicode MS"/>
          <w:i/>
          <w:iCs/>
        </w:rPr>
        <w:t>beh</w:t>
      </w:r>
      <w:r>
        <w:rPr>
          <w:rFonts w:eastAsia="Arial Unicode MS" w:cs="Arial Unicode MS"/>
          <w:i/>
          <w:iCs/>
        </w:rPr>
        <w:t>ö</w:t>
      </w:r>
      <w:proofErr w:type="spellEnd"/>
      <w:r>
        <w:rPr>
          <w:rFonts w:eastAsia="Arial Unicode MS" w:cs="Arial Unicode MS"/>
          <w:i/>
          <w:iCs/>
          <w:lang w:val="da-DK"/>
        </w:rPr>
        <w:t>ver f</w:t>
      </w:r>
      <w:r>
        <w:rPr>
          <w:rFonts w:eastAsia="Arial Unicode MS" w:cs="Arial Unicode MS"/>
          <w:i/>
          <w:iCs/>
        </w:rPr>
        <w:t xml:space="preserve">å </w:t>
      </w:r>
      <w:r>
        <w:rPr>
          <w:rFonts w:eastAsia="Arial Unicode MS" w:cs="Arial Unicode MS"/>
          <w:i/>
          <w:iCs/>
        </w:rPr>
        <w:t>m</w:t>
      </w:r>
      <w:r>
        <w:rPr>
          <w:rFonts w:eastAsia="Arial Unicode MS" w:cs="Arial Unicode MS"/>
          <w:i/>
          <w:iCs/>
        </w:rPr>
        <w:t>ö</w:t>
      </w:r>
      <w:r>
        <w:rPr>
          <w:rFonts w:eastAsia="Arial Unicode MS" w:cs="Arial Unicode MS"/>
          <w:i/>
          <w:iCs/>
        </w:rPr>
        <w:t>jlighet att leka utan avbro</w:t>
      </w:r>
      <w:r>
        <w:rPr>
          <w:rFonts w:eastAsia="Arial Unicode MS" w:cs="Arial Unicode MS"/>
          <w:i/>
          <w:iCs/>
        </w:rPr>
        <w:t>tt under en sammanh</w:t>
      </w:r>
      <w:r>
        <w:rPr>
          <w:rFonts w:eastAsia="Arial Unicode MS" w:cs="Arial Unicode MS"/>
          <w:i/>
          <w:iCs/>
        </w:rPr>
        <w:t>å</w:t>
      </w:r>
      <w:r>
        <w:rPr>
          <w:rFonts w:eastAsia="Arial Unicode MS" w:cs="Arial Unicode MS"/>
          <w:i/>
          <w:iCs/>
        </w:rPr>
        <w:t>llen tid och det beh</w:t>
      </w:r>
      <w:r>
        <w:rPr>
          <w:rFonts w:eastAsia="Arial Unicode MS" w:cs="Arial Unicode MS"/>
          <w:i/>
          <w:iCs/>
        </w:rPr>
        <w:t>ö</w:t>
      </w:r>
      <w:r>
        <w:rPr>
          <w:rFonts w:eastAsia="Arial Unicode MS" w:cs="Arial Unicode MS"/>
          <w:i/>
          <w:iCs/>
        </w:rPr>
        <w:t xml:space="preserve">vs </w:t>
      </w:r>
      <w:r>
        <w:rPr>
          <w:rFonts w:eastAsia="Arial Unicode MS" w:cs="Arial Unicode MS"/>
          <w:i/>
          <w:iCs/>
        </w:rPr>
        <w:t>ä</w:t>
      </w:r>
      <w:r>
        <w:rPr>
          <w:rFonts w:eastAsia="Arial Unicode MS" w:cs="Arial Unicode MS"/>
          <w:i/>
          <w:iCs/>
        </w:rPr>
        <w:t>ven lekmilj</w:t>
      </w:r>
      <w:r>
        <w:rPr>
          <w:rFonts w:eastAsia="Arial Unicode MS" w:cs="Arial Unicode MS"/>
          <w:i/>
          <w:iCs/>
        </w:rPr>
        <w:t>ö</w:t>
      </w:r>
      <w:r>
        <w:rPr>
          <w:rFonts w:eastAsia="Arial Unicode MS" w:cs="Arial Unicode MS"/>
          <w:i/>
          <w:iCs/>
          <w:lang w:val="da-DK"/>
        </w:rPr>
        <w:t>er b</w:t>
      </w:r>
      <w:proofErr w:type="spellStart"/>
      <w:r>
        <w:rPr>
          <w:rFonts w:eastAsia="Arial Unicode MS" w:cs="Arial Unicode MS"/>
          <w:i/>
          <w:iCs/>
        </w:rPr>
        <w:t>å</w:t>
      </w:r>
      <w:r>
        <w:rPr>
          <w:rFonts w:eastAsia="Arial Unicode MS" w:cs="Arial Unicode MS"/>
          <w:i/>
          <w:iCs/>
        </w:rPr>
        <w:t>de</w:t>
      </w:r>
      <w:proofErr w:type="spellEnd"/>
      <w:r>
        <w:rPr>
          <w:rFonts w:eastAsia="Arial Unicode MS" w:cs="Arial Unicode MS"/>
          <w:i/>
          <w:iCs/>
        </w:rPr>
        <w:t xml:space="preserve"> inomhus och utomhus, som </w:t>
      </w:r>
      <w:r>
        <w:rPr>
          <w:rFonts w:eastAsia="Arial Unicode MS" w:cs="Arial Unicode MS"/>
          <w:i/>
          <w:iCs/>
        </w:rPr>
        <w:t>ä</w:t>
      </w:r>
      <w:r>
        <w:rPr>
          <w:rFonts w:eastAsia="Arial Unicode MS" w:cs="Arial Unicode MS"/>
          <w:i/>
          <w:iCs/>
        </w:rPr>
        <w:t xml:space="preserve">r stimulerande och uppmuntrar barnens kreativitet </w:t>
      </w:r>
      <w:r>
        <w:rPr>
          <w:rFonts w:eastAsia="Arial Unicode MS" w:cs="Arial Unicode MS"/>
          <w:i/>
          <w:iCs/>
        </w:rPr>
        <w:t>”</w:t>
      </w:r>
      <w:r>
        <w:rPr>
          <w:rFonts w:eastAsia="Arial Unicode MS" w:cs="Arial Unicode MS"/>
          <w:i/>
          <w:iCs/>
        </w:rPr>
        <w:t>(</w:t>
      </w:r>
      <w:r>
        <w:rPr>
          <w:rFonts w:eastAsia="Arial Unicode MS" w:cs="Arial Unicode MS"/>
        </w:rPr>
        <w:t>Skolverkets allm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nna r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d 2005)</w:t>
      </w:r>
      <w:r>
        <w:rPr>
          <w:rFonts w:eastAsia="Arial Unicode MS" w:cs="Arial Unicode MS"/>
        </w:rPr>
        <w:t>.</w:t>
      </w:r>
    </w:p>
    <w:p w:rsidR="00B95FB7" w:rsidRDefault="00B95FB7">
      <w:pPr>
        <w:pStyle w:val="BrdtextA"/>
        <w:spacing w:before="220" w:after="20" w:line="221" w:lineRule="atLeast"/>
        <w:rPr>
          <w:sz w:val="28"/>
          <w:szCs w:val="28"/>
        </w:rPr>
      </w:pPr>
    </w:p>
    <w:p w:rsidR="00B95FB7" w:rsidRDefault="00F4012C">
      <w:pPr>
        <w:pStyle w:val="BrdtextA"/>
        <w:spacing w:before="220" w:after="20" w:line="221" w:lineRule="atLeast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</w:rPr>
        <w:t>å</w:t>
      </w:r>
      <w:r>
        <w:rPr>
          <w:sz w:val="28"/>
          <w:szCs w:val="28"/>
        </w:rPr>
        <w:t>l</w:t>
      </w:r>
    </w:p>
    <w:p w:rsidR="00B95FB7" w:rsidRDefault="00F4012C">
      <w:pPr>
        <w:pStyle w:val="BrdtextA"/>
        <w:spacing w:after="0" w:line="191" w:lineRule="atLeast"/>
        <w:rPr>
          <w:i/>
          <w:iCs/>
        </w:rPr>
      </w:pPr>
      <w:r>
        <w:rPr>
          <w:i/>
          <w:iCs/>
        </w:rPr>
        <w:t>F</w:t>
      </w:r>
      <w:r>
        <w:rPr>
          <w:i/>
          <w:iCs/>
        </w:rPr>
        <w:t>örskolan ska ge varje barn fö</w:t>
      </w:r>
      <w:r>
        <w:rPr>
          <w:i/>
          <w:iCs/>
        </w:rPr>
        <w:t>ruts</w:t>
      </w:r>
      <w:r>
        <w:rPr>
          <w:i/>
          <w:iCs/>
        </w:rPr>
        <w:t>ättningar att utveckla</w:t>
      </w:r>
    </w:p>
    <w:p w:rsidR="00B95FB7" w:rsidRDefault="00B95FB7">
      <w:pPr>
        <w:pStyle w:val="BrdtextA"/>
        <w:spacing w:after="0" w:line="191" w:lineRule="atLeast"/>
        <w:rPr>
          <w:i/>
          <w:iCs/>
        </w:rPr>
      </w:pPr>
    </w:p>
    <w:p w:rsidR="00B95FB7" w:rsidRDefault="00F4012C">
      <w:pPr>
        <w:pStyle w:val="Liststycke"/>
        <w:numPr>
          <w:ilvl w:val="0"/>
          <w:numId w:val="4"/>
        </w:numPr>
        <w:spacing w:after="0"/>
        <w:rPr>
          <w:i/>
          <w:iCs/>
        </w:rPr>
      </w:pPr>
      <w:r>
        <w:rPr>
          <w:i/>
          <w:iCs/>
        </w:rPr>
        <w:t xml:space="preserve">sin identitet och </w:t>
      </w:r>
      <w:r>
        <w:rPr>
          <w:i/>
          <w:iCs/>
        </w:rPr>
        <w:t xml:space="preserve">känna trygghet i den samt medvetenhet om rätten till sin kroppsliga och personliga integritet, självständighet och tillit till sin egen förmåga, </w:t>
      </w:r>
    </w:p>
    <w:p w:rsidR="00B95FB7" w:rsidRDefault="00F4012C">
      <w:pPr>
        <w:pStyle w:val="Liststycke"/>
        <w:numPr>
          <w:ilvl w:val="0"/>
          <w:numId w:val="4"/>
        </w:numPr>
        <w:spacing w:after="0"/>
        <w:rPr>
          <w:i/>
          <w:iCs/>
        </w:rPr>
      </w:pPr>
      <w:r>
        <w:rPr>
          <w:i/>
          <w:iCs/>
        </w:rPr>
        <w:t xml:space="preserve">nyfikenhet, kreativitet och lust att leka och lära, </w:t>
      </w:r>
    </w:p>
    <w:p w:rsidR="00B95FB7" w:rsidRDefault="00F4012C">
      <w:pPr>
        <w:pStyle w:val="Liststycke"/>
        <w:numPr>
          <w:ilvl w:val="0"/>
          <w:numId w:val="4"/>
        </w:numPr>
        <w:spacing w:after="0"/>
        <w:rPr>
          <w:i/>
          <w:iCs/>
        </w:rPr>
      </w:pPr>
      <w:r>
        <w:rPr>
          <w:i/>
          <w:iCs/>
        </w:rPr>
        <w:t>förmåga att fungera enskilt och i grupp, samarbeta, hante</w:t>
      </w:r>
      <w:r>
        <w:rPr>
          <w:i/>
          <w:iCs/>
        </w:rPr>
        <w:t xml:space="preserve">ra konflikter och förstå </w:t>
      </w:r>
    </w:p>
    <w:p w:rsidR="00B95FB7" w:rsidRDefault="00F4012C">
      <w:pPr>
        <w:pStyle w:val="Liststycke"/>
        <w:spacing w:after="0"/>
        <w:rPr>
          <w:i/>
          <w:iCs/>
        </w:rPr>
      </w:pPr>
      <w:r>
        <w:rPr>
          <w:i/>
          <w:iCs/>
        </w:rPr>
        <w:t xml:space="preserve">rättigheter och skyldigheter samt att ta ansvar för gemensamma regler, </w:t>
      </w:r>
    </w:p>
    <w:p w:rsidR="00B95FB7" w:rsidRDefault="00F4012C">
      <w:pPr>
        <w:pStyle w:val="Liststycke"/>
        <w:numPr>
          <w:ilvl w:val="0"/>
          <w:numId w:val="4"/>
        </w:numPr>
        <w:spacing w:after="0"/>
        <w:rPr>
          <w:i/>
          <w:iCs/>
        </w:rPr>
      </w:pPr>
      <w:r>
        <w:rPr>
          <w:i/>
          <w:iCs/>
        </w:rPr>
        <w:t xml:space="preserve">förmåga att lyssna på och reflektera över andras uppfattningar samt att reflektera och ge uttryck för egna uppfattningar, </w:t>
      </w:r>
    </w:p>
    <w:p w:rsidR="00B95FB7" w:rsidRDefault="00F4012C">
      <w:pPr>
        <w:pStyle w:val="Liststycke"/>
        <w:numPr>
          <w:ilvl w:val="0"/>
          <w:numId w:val="4"/>
        </w:numPr>
        <w:spacing w:after="0"/>
        <w:rPr>
          <w:i/>
          <w:iCs/>
        </w:rPr>
      </w:pPr>
      <w:r>
        <w:rPr>
          <w:i/>
          <w:iCs/>
        </w:rPr>
        <w:t xml:space="preserve">fantasi och föreställningsförmåga, </w:t>
      </w:r>
    </w:p>
    <w:p w:rsidR="00B95FB7" w:rsidRDefault="00F4012C">
      <w:pPr>
        <w:pStyle w:val="Liststycke"/>
        <w:numPr>
          <w:ilvl w:val="0"/>
          <w:numId w:val="4"/>
        </w:numPr>
        <w:spacing w:after="0"/>
        <w:rPr>
          <w:i/>
          <w:iCs/>
        </w:rPr>
      </w:pPr>
      <w:r>
        <w:rPr>
          <w:i/>
          <w:iCs/>
        </w:rPr>
        <w:t xml:space="preserve">motorik, koordinationsförmåga och kroppsuppfattning samt förståelse för hur </w:t>
      </w:r>
    </w:p>
    <w:p w:rsidR="00B95FB7" w:rsidRDefault="00F4012C">
      <w:pPr>
        <w:pStyle w:val="Liststycke"/>
        <w:spacing w:after="0"/>
        <w:rPr>
          <w:i/>
          <w:iCs/>
        </w:rPr>
      </w:pPr>
      <w:r>
        <w:t xml:space="preserve">            </w:t>
      </w:r>
      <w:r>
        <w:rPr>
          <w:i/>
          <w:iCs/>
        </w:rPr>
        <w:t xml:space="preserve">viktigt det är att ta hand om sin hälsa och sitt välbefinnande, </w:t>
      </w:r>
    </w:p>
    <w:p w:rsidR="00B95FB7" w:rsidRDefault="00F4012C">
      <w:pPr>
        <w:pStyle w:val="Liststycke"/>
        <w:numPr>
          <w:ilvl w:val="0"/>
          <w:numId w:val="4"/>
        </w:numPr>
        <w:spacing w:after="0"/>
        <w:rPr>
          <w:i/>
          <w:iCs/>
        </w:rPr>
      </w:pPr>
      <w:r>
        <w:rPr>
          <w:i/>
          <w:iCs/>
        </w:rPr>
        <w:t>förmåga att använda och förstå begrepp, se samband och upptäcka nya sätt att förstå sin omvärld, förm</w:t>
      </w:r>
      <w:r>
        <w:rPr>
          <w:i/>
          <w:iCs/>
        </w:rPr>
        <w:t xml:space="preserve">åga att skapa samt förmåga att uttrycka och kommunicera upplevelser, tankar och erfarenheter i olika uttrycksformer som bild, form, drama, rörelse, sång, musik och dans, </w:t>
      </w:r>
    </w:p>
    <w:p w:rsidR="00B95FB7" w:rsidRDefault="00F4012C">
      <w:pPr>
        <w:pStyle w:val="Liststycke"/>
        <w:numPr>
          <w:ilvl w:val="0"/>
          <w:numId w:val="4"/>
        </w:numPr>
        <w:spacing w:after="0"/>
        <w:rPr>
          <w:i/>
          <w:iCs/>
        </w:rPr>
      </w:pPr>
      <w:r>
        <w:rPr>
          <w:i/>
          <w:iCs/>
        </w:rPr>
        <w:lastRenderedPageBreak/>
        <w:t>intresse för berättelser, bilder och texter i olika medier, såväl digitala som andra,</w:t>
      </w:r>
      <w:r>
        <w:rPr>
          <w:i/>
          <w:iCs/>
        </w:rPr>
        <w:t xml:space="preserve"> samt sin förmåga att använda sig av, tolka, ifrågasätta och samtala om dessa, </w:t>
      </w:r>
    </w:p>
    <w:p w:rsidR="00B95FB7" w:rsidRDefault="00F4012C">
      <w:pPr>
        <w:pStyle w:val="Liststycke"/>
        <w:numPr>
          <w:ilvl w:val="0"/>
          <w:numId w:val="4"/>
        </w:numPr>
        <w:spacing w:after="0"/>
        <w:rPr>
          <w:i/>
          <w:iCs/>
        </w:rPr>
      </w:pPr>
      <w:r>
        <w:rPr>
          <w:i/>
          <w:iCs/>
        </w:rPr>
        <w:t>ett nyanserat talspråk och ordförråd samt förmåga att leka med ord, berätta, uttrycka tankar, ställa frågor, argumentera och kommunicera med andra i olika sammanhang och med sk</w:t>
      </w:r>
      <w:r>
        <w:rPr>
          <w:i/>
          <w:iCs/>
        </w:rPr>
        <w:t xml:space="preserve">ilda syften, </w:t>
      </w:r>
    </w:p>
    <w:p w:rsidR="00B95FB7" w:rsidRDefault="00F4012C">
      <w:pPr>
        <w:pStyle w:val="Liststycke"/>
        <w:numPr>
          <w:ilvl w:val="0"/>
          <w:numId w:val="4"/>
        </w:numPr>
        <w:spacing w:after="0"/>
        <w:rPr>
          <w:i/>
          <w:iCs/>
        </w:rPr>
      </w:pPr>
      <w:r>
        <w:rPr>
          <w:i/>
          <w:iCs/>
        </w:rPr>
        <w:t xml:space="preserve">intresse för skriftspråk samt förståelse för symboler och hur de används för att förmedla budskap, </w:t>
      </w:r>
    </w:p>
    <w:p w:rsidR="00B95FB7" w:rsidRDefault="00F4012C">
      <w:pPr>
        <w:pStyle w:val="Liststycke"/>
        <w:numPr>
          <w:ilvl w:val="0"/>
          <w:numId w:val="4"/>
        </w:numPr>
        <w:spacing w:after="0"/>
        <w:rPr>
          <w:i/>
          <w:iCs/>
        </w:rPr>
      </w:pPr>
      <w:r>
        <w:rPr>
          <w:i/>
          <w:iCs/>
        </w:rPr>
        <w:t>sin kulturella identitet samt kunskap om och intresse för olika kulturer och förståelse för värdet av att leva i ett samhälle präglat av mångf</w:t>
      </w:r>
      <w:r>
        <w:rPr>
          <w:i/>
          <w:iCs/>
        </w:rPr>
        <w:t xml:space="preserve">ald samt intresse för det lokala kulturlivet, </w:t>
      </w:r>
    </w:p>
    <w:p w:rsidR="00B95FB7" w:rsidRDefault="00F4012C">
      <w:pPr>
        <w:pStyle w:val="Liststycke"/>
        <w:numPr>
          <w:ilvl w:val="0"/>
          <w:numId w:val="4"/>
        </w:numPr>
        <w:spacing w:after="0"/>
        <w:rPr>
          <w:i/>
          <w:iCs/>
        </w:rPr>
      </w:pPr>
      <w:r>
        <w:rPr>
          <w:i/>
          <w:iCs/>
        </w:rPr>
        <w:t xml:space="preserve">både det svenska språket och det egna nationella minoritetsspråket, om barnet tillhör en nationell minoritet, </w:t>
      </w:r>
    </w:p>
    <w:p w:rsidR="00B95FB7" w:rsidRDefault="00F4012C">
      <w:pPr>
        <w:pStyle w:val="Liststycke"/>
        <w:numPr>
          <w:ilvl w:val="0"/>
          <w:numId w:val="4"/>
        </w:numPr>
        <w:spacing w:after="0"/>
        <w:rPr>
          <w:i/>
          <w:iCs/>
        </w:rPr>
      </w:pPr>
      <w:r>
        <w:rPr>
          <w:i/>
          <w:iCs/>
        </w:rPr>
        <w:t xml:space="preserve">både det svenska språket och sitt modersmål, om barnet har ett annat modersmål än svenska, </w:t>
      </w:r>
    </w:p>
    <w:p w:rsidR="00B95FB7" w:rsidRDefault="00F4012C">
      <w:pPr>
        <w:pStyle w:val="Liststycke"/>
        <w:numPr>
          <w:ilvl w:val="0"/>
          <w:numId w:val="4"/>
        </w:numPr>
        <w:spacing w:after="0"/>
        <w:rPr>
          <w:i/>
          <w:iCs/>
        </w:rPr>
      </w:pPr>
      <w:r>
        <w:rPr>
          <w:i/>
          <w:iCs/>
        </w:rPr>
        <w:t>svensk</w:t>
      </w:r>
      <w:r>
        <w:rPr>
          <w:i/>
          <w:iCs/>
        </w:rPr>
        <w:t xml:space="preserve">t teckenspråk, om barnet har hörselnedsättning, är dövt eller av andra skäl har behov av teckenspråk, </w:t>
      </w:r>
    </w:p>
    <w:p w:rsidR="00B95FB7" w:rsidRDefault="00F4012C">
      <w:pPr>
        <w:pStyle w:val="Liststycke"/>
        <w:numPr>
          <w:ilvl w:val="0"/>
          <w:numId w:val="4"/>
        </w:numPr>
        <w:spacing w:after="0"/>
        <w:rPr>
          <w:i/>
          <w:iCs/>
        </w:rPr>
      </w:pPr>
      <w:r>
        <w:rPr>
          <w:i/>
          <w:iCs/>
        </w:rPr>
        <w:t xml:space="preserve">förmåga att använda matematik för att undersöka, reflektera över och pröva olika lösningar av egna och andras problemställningar, </w:t>
      </w:r>
    </w:p>
    <w:p w:rsidR="00B95FB7" w:rsidRDefault="00F4012C">
      <w:pPr>
        <w:pStyle w:val="Liststycke"/>
        <w:numPr>
          <w:ilvl w:val="0"/>
          <w:numId w:val="4"/>
        </w:numPr>
        <w:spacing w:after="0"/>
        <w:rPr>
          <w:i/>
          <w:iCs/>
        </w:rPr>
      </w:pPr>
      <w:r>
        <w:rPr>
          <w:i/>
          <w:iCs/>
        </w:rPr>
        <w:t>förståelse för rum, ti</w:t>
      </w:r>
      <w:r>
        <w:rPr>
          <w:i/>
          <w:iCs/>
        </w:rPr>
        <w:t xml:space="preserve">d och form, och grundläggande egenskaper hos mängder, mönster, antal, ordning, tal, mätning och förändring, samt att resonera matematiskt om detta, </w:t>
      </w:r>
    </w:p>
    <w:p w:rsidR="00B95FB7" w:rsidRDefault="00F4012C">
      <w:pPr>
        <w:pStyle w:val="Liststycke"/>
        <w:numPr>
          <w:ilvl w:val="0"/>
          <w:numId w:val="4"/>
        </w:numPr>
        <w:spacing w:after="0"/>
        <w:rPr>
          <w:i/>
          <w:iCs/>
        </w:rPr>
      </w:pPr>
      <w:r>
        <w:rPr>
          <w:i/>
          <w:iCs/>
        </w:rPr>
        <w:t xml:space="preserve">förmåga att urskilja, uttrycka, undersöka och använda matematiska begrepp och samband mellan begrepp, </w:t>
      </w:r>
    </w:p>
    <w:p w:rsidR="00B95FB7" w:rsidRDefault="00F4012C">
      <w:pPr>
        <w:pStyle w:val="Liststycke"/>
        <w:numPr>
          <w:ilvl w:val="0"/>
          <w:numId w:val="4"/>
        </w:numPr>
        <w:spacing w:after="0"/>
        <w:rPr>
          <w:i/>
          <w:iCs/>
        </w:rPr>
      </w:pPr>
      <w:r>
        <w:rPr>
          <w:i/>
          <w:iCs/>
        </w:rPr>
        <w:t>förs</w:t>
      </w:r>
      <w:r>
        <w:rPr>
          <w:i/>
          <w:iCs/>
        </w:rPr>
        <w:t xml:space="preserve">tåelse för samband i naturen och för naturens olika kretslopp samt för hur människor, natur och samhälle påverkar varandra, </w:t>
      </w:r>
    </w:p>
    <w:p w:rsidR="00B95FB7" w:rsidRDefault="00F4012C">
      <w:pPr>
        <w:pStyle w:val="Liststycke"/>
        <w:numPr>
          <w:ilvl w:val="0"/>
          <w:numId w:val="4"/>
        </w:numPr>
        <w:spacing w:after="0"/>
        <w:rPr>
          <w:i/>
          <w:iCs/>
        </w:rPr>
      </w:pPr>
      <w:r>
        <w:rPr>
          <w:i/>
          <w:iCs/>
        </w:rPr>
        <w:t xml:space="preserve">förståelse för hur människors olika val i vardagen kan bidra till en hållbar utveckling, </w:t>
      </w:r>
    </w:p>
    <w:p w:rsidR="00B95FB7" w:rsidRDefault="00F4012C">
      <w:pPr>
        <w:pStyle w:val="Liststycke"/>
        <w:numPr>
          <w:ilvl w:val="0"/>
          <w:numId w:val="4"/>
        </w:numPr>
        <w:spacing w:after="0"/>
        <w:rPr>
          <w:i/>
          <w:iCs/>
        </w:rPr>
      </w:pPr>
      <w:r>
        <w:rPr>
          <w:i/>
          <w:iCs/>
        </w:rPr>
        <w:t xml:space="preserve">förståelse för naturvetenskap, kunskaper </w:t>
      </w:r>
      <w:r>
        <w:rPr>
          <w:i/>
          <w:iCs/>
        </w:rPr>
        <w:t xml:space="preserve">om växter och djur samt enkla kemiska processer och fysikaliska fenomen, </w:t>
      </w:r>
    </w:p>
    <w:p w:rsidR="00B95FB7" w:rsidRDefault="00F4012C">
      <w:pPr>
        <w:pStyle w:val="Liststycke"/>
        <w:numPr>
          <w:ilvl w:val="0"/>
          <w:numId w:val="4"/>
        </w:numPr>
        <w:spacing w:after="0"/>
        <w:rPr>
          <w:i/>
          <w:iCs/>
        </w:rPr>
      </w:pPr>
      <w:r>
        <w:rPr>
          <w:i/>
          <w:iCs/>
        </w:rPr>
        <w:t xml:space="preserve">förmåga att utforska, beskriva med olika uttrycksformer, ställa frågor om och samtala om naturvetenskap och teknik, </w:t>
      </w:r>
    </w:p>
    <w:p w:rsidR="00B95FB7" w:rsidRDefault="00F4012C">
      <w:pPr>
        <w:pStyle w:val="Liststycke"/>
        <w:numPr>
          <w:ilvl w:val="0"/>
          <w:numId w:val="4"/>
        </w:numPr>
        <w:spacing w:after="0"/>
        <w:rPr>
          <w:i/>
          <w:iCs/>
        </w:rPr>
      </w:pPr>
      <w:r>
        <w:rPr>
          <w:i/>
          <w:iCs/>
        </w:rPr>
        <w:t xml:space="preserve">förmåga att upptäcka och utforska teknik i vardagen, och </w:t>
      </w:r>
    </w:p>
    <w:p w:rsidR="00B95FB7" w:rsidRDefault="00F4012C">
      <w:pPr>
        <w:pStyle w:val="Liststycke"/>
        <w:numPr>
          <w:ilvl w:val="0"/>
          <w:numId w:val="4"/>
        </w:numPr>
        <w:spacing w:after="0"/>
        <w:rPr>
          <w:i/>
          <w:iCs/>
        </w:rPr>
      </w:pPr>
      <w:r>
        <w:rPr>
          <w:i/>
          <w:iCs/>
        </w:rPr>
        <w:t>förmåga</w:t>
      </w:r>
      <w:r>
        <w:rPr>
          <w:i/>
          <w:iCs/>
        </w:rPr>
        <w:t xml:space="preserve"> att bygga, skapa och konstruera med hjälp av olika tekniker, material och redskap.</w:t>
      </w:r>
    </w:p>
    <w:p w:rsidR="00B95FB7" w:rsidRDefault="00F4012C">
      <w:pPr>
        <w:pStyle w:val="BrdtextA"/>
        <w:jc w:val="right"/>
      </w:pPr>
      <w:proofErr w:type="spellStart"/>
      <w:r>
        <w:rPr>
          <w:lang w:val="de-DE"/>
        </w:rPr>
        <w:t>Lpf</w:t>
      </w:r>
      <w:proofErr w:type="spellEnd"/>
      <w:r>
        <w:t>ö</w:t>
      </w:r>
      <w:r>
        <w:t xml:space="preserve"> 18</w:t>
      </w:r>
    </w:p>
    <w:p w:rsidR="00B95FB7" w:rsidRDefault="00F4012C">
      <w:pPr>
        <w:pStyle w:val="Rubrik2"/>
      </w:pPr>
      <w:bookmarkStart w:id="5" w:name="_Toc5"/>
      <w:r>
        <w:rPr>
          <w:rFonts w:eastAsia="Arial Unicode MS" w:cs="Arial Unicode MS"/>
        </w:rPr>
        <w:t>Genomf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rande</w:t>
      </w:r>
      <w:bookmarkEnd w:id="5"/>
    </w:p>
    <w:p w:rsidR="00B95FB7" w:rsidRDefault="00F4012C">
      <w:pPr>
        <w:pStyle w:val="BrdtextA"/>
      </w:pPr>
      <w:r>
        <w:rPr>
          <w:rFonts w:eastAsia="Arial Unicode MS" w:cs="Arial Unicode MS"/>
          <w:lang w:val="da-DK"/>
        </w:rPr>
        <w:t>Under l</w:t>
      </w:r>
      <w:proofErr w:type="spellStart"/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ret</w:t>
      </w:r>
      <w:proofErr w:type="spellEnd"/>
      <w:r>
        <w:rPr>
          <w:rFonts w:eastAsia="Arial Unicode MS" w:cs="Arial Unicode MS"/>
        </w:rPr>
        <w:t xml:space="preserve"> arbetar vi med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ljande;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t xml:space="preserve">Integritetsarbete som genomsyrar den dagliga verksamheten.  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t>Innehållet i utbildning och undervisning utgår från</w:t>
      </w:r>
      <w:r>
        <w:t xml:space="preserve"> barnens intresse. 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t>Fri lek med närvarande personal.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t>Närvarande och lyhörd personal.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proofErr w:type="spellStart"/>
      <w:r>
        <w:t>Skogsmulle</w:t>
      </w:r>
      <w:proofErr w:type="spellEnd"/>
      <w:r>
        <w:t>.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lastRenderedPageBreak/>
        <w:t xml:space="preserve">Skogsgrupper. 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t>Projektarbete med alla barn med tema</w:t>
      </w:r>
      <w:r w:rsidR="00AA0CB2">
        <w:t xml:space="preserve"> uppfinningar</w:t>
      </w:r>
      <w:r>
        <w:t xml:space="preserve"> </w:t>
      </w:r>
      <w:r w:rsidR="00580672">
        <w:t>(</w:t>
      </w:r>
      <w:r>
        <w:t>naturv</w:t>
      </w:r>
      <w:r w:rsidR="00580672">
        <w:t>etenskap, teknik och matematik.)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rPr>
          <w:i/>
          <w:iCs/>
        </w:rPr>
        <w:t>Barnkonventionen</w:t>
      </w:r>
      <w:r>
        <w:t>, temaarbete med socioemotionell träning.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proofErr w:type="spellStart"/>
      <w:r>
        <w:rPr>
          <w:i/>
          <w:iCs/>
        </w:rPr>
        <w:t>MiniREDE</w:t>
      </w:r>
      <w:proofErr w:type="spellEnd"/>
      <w:r>
        <w:t xml:space="preserve">, </w:t>
      </w:r>
      <w:r>
        <w:t>temaarbete med socioemotionell träning.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rPr>
          <w:i/>
          <w:iCs/>
        </w:rPr>
        <w:t>Före Bornholmsmodellen</w:t>
      </w:r>
      <w:r>
        <w:t>, språkprojekt.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t>Rytmikgrupper för alla barn med enkla instrument samt rim, ramsor, sång, lek och rörelse.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t xml:space="preserve">Språksamling </w:t>
      </w:r>
      <w:r>
        <w:rPr>
          <w:i/>
          <w:iCs/>
        </w:rPr>
        <w:t>Babblarna ett pedagogiskt språ</w:t>
      </w:r>
      <w:r>
        <w:rPr>
          <w:i/>
          <w:iCs/>
        </w:rPr>
        <w:t>kmaterial.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t xml:space="preserve">Parkdagar. </w:t>
      </w:r>
    </w:p>
    <w:p w:rsidR="00B95FB7" w:rsidRDefault="00F4012C">
      <w:pPr>
        <w:pStyle w:val="Liststycke"/>
        <w:numPr>
          <w:ilvl w:val="0"/>
          <w:numId w:val="2"/>
        </w:numPr>
        <w:spacing w:after="0" w:line="221" w:lineRule="atLeast"/>
      </w:pPr>
      <w:r>
        <w:t>Utomhusvistelse två gånger/dag, med tillgång till cyklar, bollar, innebandyklubbor, mål, styltor, hinderbana mm.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t>Utomhusaktiviteter som erbjuder både fri lek och styrda aktiviteter.</w:t>
      </w:r>
      <w:r>
        <w:rPr>
          <w:sz w:val="28"/>
          <w:szCs w:val="28"/>
        </w:rPr>
        <w:t xml:space="preserve"> 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t>Skapande verksamhet.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t>Dagliga sagostunder.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t>Bibliote</w:t>
      </w:r>
      <w:r>
        <w:t>ksbesök.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t>Lek med olika språk.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t>Avslappning.</w:t>
      </w:r>
    </w:p>
    <w:p w:rsidR="00D27684" w:rsidRDefault="00F4012C" w:rsidP="00D27684">
      <w:pPr>
        <w:pStyle w:val="Liststycke"/>
        <w:numPr>
          <w:ilvl w:val="0"/>
          <w:numId w:val="2"/>
        </w:numPr>
      </w:pPr>
      <w:r>
        <w:t>Årlig FN-vecka.</w:t>
      </w:r>
    </w:p>
    <w:p w:rsidR="00B95FB7" w:rsidRDefault="00F4012C" w:rsidP="00D27684">
      <w:pPr>
        <w:pStyle w:val="Liststycke"/>
        <w:numPr>
          <w:ilvl w:val="0"/>
          <w:numId w:val="2"/>
        </w:numPr>
      </w:pPr>
      <w:r>
        <w:t xml:space="preserve">Håll Sverige Rent (skräpplockar dagar). </w:t>
      </w:r>
    </w:p>
    <w:p w:rsidR="00B95FB7" w:rsidRDefault="00F4012C">
      <w:pPr>
        <w:pStyle w:val="Liststycke"/>
        <w:numPr>
          <w:ilvl w:val="0"/>
          <w:numId w:val="2"/>
        </w:numPr>
      </w:pPr>
      <w:r>
        <w:t>Digitala läromedel som komplement i undervisning och utbildning.</w:t>
      </w:r>
    </w:p>
    <w:p w:rsidR="00B95FB7" w:rsidRDefault="00F4012C">
      <w:pPr>
        <w:pStyle w:val="Liststycke"/>
        <w:numPr>
          <w:ilvl w:val="0"/>
          <w:numId w:val="2"/>
        </w:numPr>
      </w:pPr>
      <w:proofErr w:type="spellStart"/>
      <w:r>
        <w:t>Miniröris</w:t>
      </w:r>
      <w:proofErr w:type="spellEnd"/>
      <w:r>
        <w:t>.</w:t>
      </w:r>
    </w:p>
    <w:p w:rsidR="00B95FB7" w:rsidRDefault="00F4012C">
      <w:pPr>
        <w:pStyle w:val="Liststycke"/>
        <w:numPr>
          <w:ilvl w:val="0"/>
          <w:numId w:val="2"/>
        </w:numPr>
        <w:spacing w:after="0" w:line="221" w:lineRule="atLeast"/>
        <w:jc w:val="both"/>
      </w:pPr>
      <w:proofErr w:type="spellStart"/>
      <w:r>
        <w:t>MiniYoga</w:t>
      </w:r>
      <w:proofErr w:type="spellEnd"/>
      <w:r>
        <w:t>.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t>Föräldrakompetens i hemspråksutbildning.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t xml:space="preserve">Biblioteksböcker som speglar </w:t>
      </w:r>
      <w:r>
        <w:t>mångfald.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t>Deltar under 2022/23 i ”Läspåsen extra”, ett aktivt sätt av Sundbybergs Bibliotek att arbeta med föräldrar i fokus och därigenom stärka vikten av barnens modersmål.</w:t>
      </w:r>
    </w:p>
    <w:p w:rsidR="00B95FB7" w:rsidRDefault="00F4012C">
      <w:pPr>
        <w:pStyle w:val="Liststycke"/>
        <w:numPr>
          <w:ilvl w:val="0"/>
          <w:numId w:val="2"/>
        </w:numPr>
        <w:spacing w:after="0"/>
      </w:pPr>
      <w:r>
        <w:t xml:space="preserve">Teaterbesök. </w:t>
      </w:r>
    </w:p>
    <w:p w:rsidR="00B95FB7" w:rsidRDefault="00B95FB7">
      <w:pPr>
        <w:pStyle w:val="Liststycke"/>
        <w:spacing w:after="0"/>
      </w:pPr>
    </w:p>
    <w:p w:rsidR="00B95FB7" w:rsidRDefault="00F4012C">
      <w:pPr>
        <w:pStyle w:val="Rubrik1"/>
      </w:pPr>
      <w:bookmarkStart w:id="6" w:name="_Toc6"/>
      <w:r>
        <w:rPr>
          <w:rFonts w:eastAsia="Arial Unicode MS" w:cs="Arial Unicode MS"/>
        </w:rPr>
        <w:t>Barns delaktighet och inflytande</w:t>
      </w:r>
      <w:bookmarkEnd w:id="6"/>
    </w:p>
    <w:p w:rsidR="00B95FB7" w:rsidRDefault="00B95FB7">
      <w:pPr>
        <w:pStyle w:val="BrdtextA"/>
      </w:pPr>
    </w:p>
    <w:p w:rsidR="00B95FB7" w:rsidRDefault="00F4012C">
      <w:pPr>
        <w:pStyle w:val="BrdtextA"/>
        <w:spacing w:after="0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</w:rPr>
        <w:t>å</w:t>
      </w:r>
      <w:r>
        <w:rPr>
          <w:sz w:val="28"/>
          <w:szCs w:val="28"/>
        </w:rPr>
        <w:t>l</w:t>
      </w:r>
    </w:p>
    <w:p w:rsidR="00B95FB7" w:rsidRDefault="00F4012C">
      <w:pPr>
        <w:pStyle w:val="Pa16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  <w:b/>
          <w:bCs/>
        </w:rPr>
        <w:t>ö</w:t>
      </w:r>
      <w:r>
        <w:rPr>
          <w:rFonts w:ascii="Times New Roman" w:hAnsi="Times New Roman"/>
          <w:b/>
          <w:bCs/>
        </w:rPr>
        <w:t xml:space="preserve">rskolan ska ge varje barn </w:t>
      </w:r>
      <w:r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  <w:b/>
          <w:bCs/>
        </w:rPr>
        <w:t>ö</w:t>
      </w:r>
      <w:r>
        <w:rPr>
          <w:rFonts w:ascii="Times New Roman" w:hAnsi="Times New Roman"/>
          <w:b/>
          <w:bCs/>
        </w:rPr>
        <w:t>ruts</w:t>
      </w:r>
      <w:r>
        <w:rPr>
          <w:rFonts w:ascii="Times New Roman" w:hAnsi="Times New Roman"/>
          <w:b/>
          <w:bCs/>
        </w:rPr>
        <w:t>ä</w:t>
      </w:r>
      <w:r>
        <w:rPr>
          <w:rFonts w:ascii="Times New Roman" w:hAnsi="Times New Roman"/>
          <w:b/>
          <w:bCs/>
        </w:rPr>
        <w:t>ttningar att utveckla</w:t>
      </w:r>
    </w:p>
    <w:p w:rsidR="00B95FB7" w:rsidRDefault="00B95FB7">
      <w:pPr>
        <w:pStyle w:val="Default"/>
      </w:pPr>
    </w:p>
    <w:p w:rsidR="00B95FB7" w:rsidRDefault="00F4012C">
      <w:pPr>
        <w:pStyle w:val="Default"/>
        <w:numPr>
          <w:ilvl w:val="0"/>
          <w:numId w:val="4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intresse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 och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rm</w:t>
      </w:r>
      <w:r>
        <w:rPr>
          <w:rFonts w:ascii="Times New Roman" w:hAnsi="Times New Roman"/>
          <w:i/>
          <w:iCs/>
        </w:rPr>
        <w:t>å</w:t>
      </w:r>
      <w:r>
        <w:rPr>
          <w:rFonts w:ascii="Times New Roman" w:hAnsi="Times New Roman"/>
          <w:i/>
          <w:iCs/>
        </w:rPr>
        <w:t xml:space="preserve">ga att uttrycka tankar och </w:t>
      </w:r>
      <w:r>
        <w:rPr>
          <w:rFonts w:ascii="Times New Roman" w:hAnsi="Times New Roman"/>
          <w:i/>
          <w:iCs/>
        </w:rPr>
        <w:t>å</w:t>
      </w:r>
      <w:r>
        <w:rPr>
          <w:rFonts w:ascii="Times New Roman" w:hAnsi="Times New Roman"/>
          <w:i/>
          <w:iCs/>
        </w:rPr>
        <w:t>sikter s</w:t>
      </w:r>
      <w:r>
        <w:rPr>
          <w:rFonts w:ascii="Times New Roman" w:hAnsi="Times New Roman"/>
          <w:i/>
          <w:iCs/>
        </w:rPr>
        <w:t xml:space="preserve">å </w:t>
      </w:r>
      <w:r>
        <w:rPr>
          <w:rFonts w:ascii="Times New Roman" w:hAnsi="Times New Roman"/>
          <w:i/>
          <w:iCs/>
        </w:rPr>
        <w:t>att de kan p</w:t>
      </w:r>
      <w:r>
        <w:rPr>
          <w:rFonts w:ascii="Times New Roman" w:hAnsi="Times New Roman"/>
          <w:i/>
          <w:iCs/>
        </w:rPr>
        <w:t>å</w:t>
      </w:r>
      <w:r>
        <w:rPr>
          <w:rFonts w:ascii="Times New Roman" w:hAnsi="Times New Roman"/>
          <w:i/>
          <w:iCs/>
        </w:rPr>
        <w:t xml:space="preserve">verka sin situation, </w:t>
      </w:r>
    </w:p>
    <w:p w:rsidR="00B95FB7" w:rsidRDefault="00F4012C">
      <w:pPr>
        <w:pStyle w:val="Default"/>
        <w:numPr>
          <w:ilvl w:val="0"/>
          <w:numId w:val="4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rm</w:t>
      </w:r>
      <w:r>
        <w:rPr>
          <w:rFonts w:ascii="Times New Roman" w:hAnsi="Times New Roman"/>
          <w:i/>
          <w:iCs/>
        </w:rPr>
        <w:t>å</w:t>
      </w:r>
      <w:r>
        <w:rPr>
          <w:rFonts w:ascii="Times New Roman" w:hAnsi="Times New Roman"/>
          <w:i/>
          <w:iCs/>
        </w:rPr>
        <w:t>ga att ta ansvar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 sina egna handlingar och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 milj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n i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 xml:space="preserve">rskolan, och </w:t>
      </w:r>
    </w:p>
    <w:p w:rsidR="00B95FB7" w:rsidRDefault="00F4012C">
      <w:pPr>
        <w:pStyle w:val="Default"/>
        <w:numPr>
          <w:ilvl w:val="0"/>
          <w:numId w:val="4"/>
        </w:numPr>
        <w:rPr>
          <w:rFonts w:ascii="Times New Roman" w:hAnsi="Times New Roman"/>
          <w:i/>
          <w:iCs/>
        </w:rPr>
      </w:pPr>
      <w:proofErr w:type="gramStart"/>
      <w:r>
        <w:rPr>
          <w:rFonts w:ascii="Times New Roman" w:hAnsi="Times New Roman"/>
          <w:i/>
          <w:iCs/>
        </w:rPr>
        <w:lastRenderedPageBreak/>
        <w:t>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rst</w:t>
      </w:r>
      <w:r>
        <w:rPr>
          <w:rFonts w:ascii="Times New Roman" w:hAnsi="Times New Roman"/>
          <w:i/>
          <w:iCs/>
        </w:rPr>
        <w:t>å</w:t>
      </w:r>
      <w:r>
        <w:rPr>
          <w:rFonts w:ascii="Times New Roman" w:hAnsi="Times New Roman"/>
          <w:i/>
          <w:iCs/>
        </w:rPr>
        <w:t>else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 demokratiska principer och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rm</w:t>
      </w:r>
      <w:r>
        <w:rPr>
          <w:rFonts w:ascii="Times New Roman" w:hAnsi="Times New Roman"/>
          <w:i/>
          <w:iCs/>
        </w:rPr>
        <w:t>å</w:t>
      </w:r>
      <w:r>
        <w:rPr>
          <w:rFonts w:ascii="Times New Roman" w:hAnsi="Times New Roman"/>
          <w:i/>
          <w:iCs/>
        </w:rPr>
        <w:t xml:space="preserve">ga </w:t>
      </w:r>
      <w:r>
        <w:rPr>
          <w:rFonts w:ascii="Times New Roman" w:hAnsi="Times New Roman"/>
          <w:i/>
          <w:iCs/>
        </w:rPr>
        <w:t>att samarbeta och fatta beslut i enlighet med dem.</w:t>
      </w:r>
      <w:proofErr w:type="gramEnd"/>
    </w:p>
    <w:p w:rsidR="00B95FB7" w:rsidRDefault="00F4012C">
      <w:pPr>
        <w:pStyle w:val="BrdtextA"/>
        <w:spacing w:after="100" w:line="201" w:lineRule="atLeast"/>
        <w:ind w:left="8004" w:hanging="180"/>
      </w:pPr>
      <w:proofErr w:type="spellStart"/>
      <w:r>
        <w:rPr>
          <w:lang w:val="de-DE"/>
        </w:rPr>
        <w:t>Lpf</w:t>
      </w:r>
      <w:proofErr w:type="spellEnd"/>
      <w:r>
        <w:t>ö</w:t>
      </w:r>
      <w:r>
        <w:t xml:space="preserve"> 18</w:t>
      </w:r>
    </w:p>
    <w:p w:rsidR="00B95FB7" w:rsidRDefault="00B95FB7">
      <w:pPr>
        <w:pStyle w:val="BrdtextA"/>
        <w:spacing w:after="0" w:line="201" w:lineRule="atLeast"/>
        <w:ind w:left="180" w:hanging="180"/>
        <w:rPr>
          <w:sz w:val="28"/>
          <w:szCs w:val="28"/>
        </w:rPr>
      </w:pPr>
    </w:p>
    <w:p w:rsidR="00B95FB7" w:rsidRDefault="00F4012C">
      <w:pPr>
        <w:pStyle w:val="Rubrik2"/>
      </w:pPr>
      <w:bookmarkStart w:id="7" w:name="_Toc7"/>
      <w:r>
        <w:rPr>
          <w:rFonts w:eastAsia="Arial Unicode MS" w:cs="Arial Unicode MS"/>
        </w:rPr>
        <w:t>Genomf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rande</w:t>
      </w:r>
      <w:bookmarkEnd w:id="7"/>
    </w:p>
    <w:p w:rsidR="00B95FB7" w:rsidRDefault="00F4012C">
      <w:pPr>
        <w:pStyle w:val="Liststycke"/>
        <w:numPr>
          <w:ilvl w:val="0"/>
          <w:numId w:val="6"/>
        </w:numPr>
        <w:spacing w:after="0" w:line="201" w:lineRule="atLeast"/>
      </w:pPr>
      <w:r>
        <w:t>Kontinuerlig observation och dokumentation.</w:t>
      </w:r>
    </w:p>
    <w:p w:rsidR="00B95FB7" w:rsidRDefault="00F4012C">
      <w:pPr>
        <w:pStyle w:val="Liststycke"/>
        <w:numPr>
          <w:ilvl w:val="0"/>
          <w:numId w:val="6"/>
        </w:numPr>
        <w:spacing w:after="0" w:line="201" w:lineRule="atLeast"/>
      </w:pPr>
      <w:r>
        <w:t>Utvärdering i form av enskilda intervjuer med barnen.</w:t>
      </w:r>
    </w:p>
    <w:p w:rsidR="00B95FB7" w:rsidRDefault="00F4012C">
      <w:pPr>
        <w:pStyle w:val="Liststycke"/>
        <w:numPr>
          <w:ilvl w:val="0"/>
          <w:numId w:val="6"/>
        </w:numPr>
        <w:spacing w:after="0" w:line="201" w:lineRule="atLeast"/>
      </w:pPr>
      <w:r>
        <w:t>Göra barnen delaktiga i verksamheten genom ex. omröstning kring aktiviteter.</w:t>
      </w:r>
    </w:p>
    <w:p w:rsidR="00B95FB7" w:rsidRDefault="00F4012C">
      <w:pPr>
        <w:pStyle w:val="Liststycke"/>
        <w:numPr>
          <w:ilvl w:val="0"/>
          <w:numId w:val="6"/>
        </w:numPr>
        <w:spacing w:after="0" w:line="201" w:lineRule="atLeast"/>
      </w:pPr>
      <w:r>
        <w:t>Arbete med Barnkonventionen med de äldre barnen.</w:t>
      </w:r>
    </w:p>
    <w:p w:rsidR="00B95FB7" w:rsidRDefault="00F4012C">
      <w:pPr>
        <w:pStyle w:val="Liststycke"/>
        <w:numPr>
          <w:ilvl w:val="0"/>
          <w:numId w:val="6"/>
        </w:numPr>
      </w:pPr>
      <w:r>
        <w:t>Dokumentation och utvärdering av tema tillsammans med berörda barn.</w:t>
      </w:r>
    </w:p>
    <w:p w:rsidR="00B95FB7" w:rsidRDefault="00F4012C">
      <w:pPr>
        <w:pStyle w:val="Liststycke"/>
        <w:numPr>
          <w:ilvl w:val="0"/>
          <w:numId w:val="6"/>
        </w:numPr>
      </w:pPr>
      <w:r>
        <w:t>Daglig reflektion tillsammans med barnen.</w:t>
      </w:r>
    </w:p>
    <w:p w:rsidR="00B95FB7" w:rsidRDefault="00F4012C">
      <w:pPr>
        <w:pStyle w:val="Liststycke"/>
        <w:numPr>
          <w:ilvl w:val="0"/>
          <w:numId w:val="6"/>
        </w:numPr>
        <w:spacing w:after="0" w:line="201" w:lineRule="atLeast"/>
      </w:pPr>
      <w:r>
        <w:t>Husmodellen, (ett verktyg för att synliggöra var, hur och på vilket sätt barnen leker) med komple</w:t>
      </w:r>
      <w:r>
        <w:t>tterade intervjufrågor där barnens tankar och idéer blir hörda och sedda</w:t>
      </w:r>
    </w:p>
    <w:p w:rsidR="00B95FB7" w:rsidRDefault="00F4012C">
      <w:pPr>
        <w:pStyle w:val="Liststycke"/>
        <w:numPr>
          <w:ilvl w:val="0"/>
          <w:numId w:val="6"/>
        </w:numPr>
      </w:pPr>
      <w:r>
        <w:t>Kontaktbarometern, observation som syftar till att synliggöra kontakten barn emellan samt mellan barn och vuxna.</w:t>
      </w:r>
    </w:p>
    <w:p w:rsidR="00B95FB7" w:rsidRDefault="00F4012C">
      <w:pPr>
        <w:pStyle w:val="Liststycke"/>
        <w:numPr>
          <w:ilvl w:val="0"/>
          <w:numId w:val="6"/>
        </w:numPr>
      </w:pPr>
      <w:r>
        <w:t>Tyra, ett digitalt verktyg där barnen har möjlighet</w:t>
      </w:r>
      <w:r>
        <w:t xml:space="preserve"> att dokumentera och reflektera över sitt eget lärande. </w:t>
      </w:r>
    </w:p>
    <w:p w:rsidR="00B95FB7" w:rsidRDefault="00B95FB7">
      <w:pPr>
        <w:pStyle w:val="BrdtextA"/>
      </w:pPr>
    </w:p>
    <w:p w:rsidR="00B95FB7" w:rsidRDefault="00F4012C">
      <w:pPr>
        <w:pStyle w:val="Rubrik1"/>
      </w:pPr>
      <w:bookmarkStart w:id="8" w:name="_Toc8"/>
      <w:r>
        <w:rPr>
          <w:rFonts w:eastAsia="Arial Unicode MS" w:cs="Arial Unicode MS"/>
        </w:rPr>
        <w:t>J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mst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lldhet</w:t>
      </w:r>
      <w:bookmarkEnd w:id="8"/>
    </w:p>
    <w:p w:rsidR="00B95FB7" w:rsidRDefault="00B95FB7">
      <w:pPr>
        <w:pStyle w:val="BrdtextA"/>
        <w:spacing w:after="0"/>
        <w:rPr>
          <w:sz w:val="28"/>
          <w:szCs w:val="28"/>
        </w:rPr>
      </w:pPr>
    </w:p>
    <w:p w:rsidR="00B95FB7" w:rsidRDefault="00F4012C">
      <w:pPr>
        <w:pStyle w:val="BrdtextA"/>
        <w:spacing w:after="0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</w:rPr>
        <w:t>å</w:t>
      </w:r>
      <w:r>
        <w:rPr>
          <w:sz w:val="28"/>
          <w:szCs w:val="28"/>
        </w:rPr>
        <w:t>l</w:t>
      </w:r>
    </w:p>
    <w:p w:rsidR="00B95FB7" w:rsidRDefault="00F4012C">
      <w:pPr>
        <w:pStyle w:val="BrdtextA"/>
        <w:spacing w:after="0" w:line="191" w:lineRule="atLeast"/>
        <w:rPr>
          <w:i/>
          <w:iCs/>
        </w:rPr>
      </w:pPr>
      <w:r>
        <w:rPr>
          <w:i/>
          <w:iCs/>
        </w:rPr>
        <w:t>F</w:t>
      </w:r>
      <w:r>
        <w:rPr>
          <w:i/>
          <w:iCs/>
        </w:rPr>
        <w:t>örskolan ska ge varje barn förruttningar att utveckla</w:t>
      </w:r>
    </w:p>
    <w:p w:rsidR="00B95FB7" w:rsidRDefault="00B95FB7">
      <w:pPr>
        <w:pStyle w:val="BrdtextA"/>
        <w:spacing w:after="0" w:line="191" w:lineRule="atLeast"/>
        <w:rPr>
          <w:i/>
          <w:iCs/>
        </w:rPr>
      </w:pPr>
    </w:p>
    <w:p w:rsidR="00B95FB7" w:rsidRDefault="00F4012C">
      <w:pPr>
        <w:pStyle w:val="Liststycke"/>
        <w:numPr>
          <w:ilvl w:val="0"/>
          <w:numId w:val="4"/>
        </w:numPr>
        <w:spacing w:after="100" w:line="201" w:lineRule="atLeast"/>
        <w:rPr>
          <w:i/>
          <w:iCs/>
        </w:rPr>
      </w:pPr>
      <w:r>
        <w:rPr>
          <w:i/>
          <w:iCs/>
        </w:rPr>
        <w:t>aktivt inkludera ett jämställdhetsperspektiv så att alla barn får likvärdiga möjligheter till utvidgade perspektiv och val o</w:t>
      </w:r>
      <w:r>
        <w:rPr>
          <w:i/>
          <w:iCs/>
        </w:rPr>
        <w:t>avsett könstillhörighet,</w:t>
      </w:r>
    </w:p>
    <w:p w:rsidR="00B95FB7" w:rsidRDefault="00F4012C">
      <w:pPr>
        <w:pStyle w:val="Liststycke"/>
        <w:numPr>
          <w:ilvl w:val="0"/>
          <w:numId w:val="4"/>
        </w:numPr>
        <w:spacing w:after="100" w:line="201" w:lineRule="atLeast"/>
        <w:rPr>
          <w:i/>
          <w:iCs/>
        </w:rPr>
      </w:pPr>
      <w:r>
        <w:rPr>
          <w:i/>
          <w:iCs/>
        </w:rPr>
        <w:t>och medvetet och aktivt arbeta med jämställdhet</w:t>
      </w:r>
    </w:p>
    <w:p w:rsidR="00B95FB7" w:rsidRDefault="00F4012C">
      <w:pPr>
        <w:pStyle w:val="Default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Lpf</w:t>
      </w:r>
      <w:r>
        <w:rPr>
          <w:rFonts w:ascii="Times New Roman" w:hAnsi="Times New Roman"/>
        </w:rPr>
        <w:t>ö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18</w:t>
      </w:r>
    </w:p>
    <w:p w:rsidR="00B95FB7" w:rsidRDefault="00B95FB7">
      <w:pPr>
        <w:pStyle w:val="Liststycke"/>
        <w:spacing w:after="100" w:line="201" w:lineRule="atLeast"/>
        <w:jc w:val="right"/>
      </w:pPr>
    </w:p>
    <w:p w:rsidR="00B95FB7" w:rsidRDefault="00F4012C">
      <w:pPr>
        <w:pStyle w:val="Rubrik2"/>
      </w:pPr>
      <w:bookmarkStart w:id="9" w:name="_Toc9"/>
      <w:r>
        <w:rPr>
          <w:rFonts w:eastAsia="Arial Unicode MS" w:cs="Arial Unicode MS"/>
        </w:rPr>
        <w:t>Genomf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rande</w:t>
      </w:r>
      <w:bookmarkEnd w:id="9"/>
    </w:p>
    <w:p w:rsidR="00B95FB7" w:rsidRDefault="00F4012C">
      <w:pPr>
        <w:pStyle w:val="Liststycke"/>
        <w:numPr>
          <w:ilvl w:val="0"/>
          <w:numId w:val="8"/>
        </w:numPr>
        <w:spacing w:after="0"/>
      </w:pPr>
      <w:r>
        <w:t>Att genom omsorg, lek och aktivitet uppmuntra barnen att bryta traditionella könsmönster.</w:t>
      </w:r>
    </w:p>
    <w:p w:rsidR="00B95FB7" w:rsidRDefault="00F4012C">
      <w:pPr>
        <w:pStyle w:val="Liststycke"/>
        <w:numPr>
          <w:ilvl w:val="0"/>
          <w:numId w:val="8"/>
        </w:numPr>
        <w:spacing w:after="0"/>
      </w:pPr>
      <w:r>
        <w:t>Uppmuntra och stödja barnen i att pröva nya lekar och aktiviteter.</w:t>
      </w:r>
    </w:p>
    <w:p w:rsidR="00B95FB7" w:rsidRDefault="00F4012C">
      <w:pPr>
        <w:pStyle w:val="Liststycke"/>
        <w:numPr>
          <w:ilvl w:val="0"/>
          <w:numId w:val="8"/>
        </w:numPr>
        <w:spacing w:after="0"/>
      </w:pPr>
      <w:r>
        <w:t>Omva</w:t>
      </w:r>
      <w:r>
        <w:t>ndla Likabehandlingsplanen och Barnkonventionen i den dagliga verksamheten.</w:t>
      </w:r>
    </w:p>
    <w:p w:rsidR="00B95FB7" w:rsidRDefault="00F4012C">
      <w:pPr>
        <w:pStyle w:val="Liststycke"/>
        <w:numPr>
          <w:ilvl w:val="0"/>
          <w:numId w:val="8"/>
        </w:numPr>
        <w:spacing w:after="0"/>
      </w:pPr>
      <w:r>
        <w:t xml:space="preserve">Arbete med </w:t>
      </w:r>
      <w:r>
        <w:rPr>
          <w:i/>
          <w:iCs/>
        </w:rPr>
        <w:t xml:space="preserve">Barnkonventionen. </w:t>
      </w:r>
    </w:p>
    <w:p w:rsidR="00B95FB7" w:rsidRDefault="00F4012C">
      <w:pPr>
        <w:pStyle w:val="Liststycke"/>
        <w:numPr>
          <w:ilvl w:val="0"/>
          <w:numId w:val="8"/>
        </w:numPr>
        <w:spacing w:after="0"/>
      </w:pPr>
      <w:r>
        <w:t xml:space="preserve">Arbete med </w:t>
      </w:r>
      <w:proofErr w:type="spellStart"/>
      <w:r>
        <w:t>MiniRede</w:t>
      </w:r>
      <w:proofErr w:type="spellEnd"/>
      <w:r>
        <w:t xml:space="preserve">. </w:t>
      </w:r>
    </w:p>
    <w:p w:rsidR="00B95FB7" w:rsidRDefault="00F4012C">
      <w:pPr>
        <w:pStyle w:val="Liststycke"/>
        <w:numPr>
          <w:ilvl w:val="0"/>
          <w:numId w:val="8"/>
        </w:numPr>
        <w:spacing w:after="0"/>
      </w:pPr>
      <w:r>
        <w:t>Aktiv närvaro i barnens lek.</w:t>
      </w:r>
    </w:p>
    <w:p w:rsidR="00B95FB7" w:rsidRDefault="00F4012C">
      <w:pPr>
        <w:pStyle w:val="Liststycke"/>
        <w:numPr>
          <w:ilvl w:val="0"/>
          <w:numId w:val="8"/>
        </w:numPr>
        <w:spacing w:after="0"/>
      </w:pPr>
      <w:r>
        <w:t>Uppmuntra barnen att berätta om sina erfarenheter i regelbundna samtalsforum.</w:t>
      </w:r>
    </w:p>
    <w:p w:rsidR="00B95FB7" w:rsidRDefault="00F4012C">
      <w:pPr>
        <w:pStyle w:val="Liststycke"/>
        <w:numPr>
          <w:ilvl w:val="0"/>
          <w:numId w:val="8"/>
        </w:numPr>
        <w:spacing w:after="0"/>
      </w:pPr>
      <w:r>
        <w:lastRenderedPageBreak/>
        <w:t>Regelbundet granska v</w:t>
      </w:r>
      <w:r>
        <w:t xml:space="preserve">erksamheten utifrån </w:t>
      </w:r>
      <w:r>
        <w:rPr>
          <w:i/>
          <w:iCs/>
        </w:rPr>
        <w:t>Husmodellen.</w:t>
      </w:r>
    </w:p>
    <w:p w:rsidR="00B95FB7" w:rsidRDefault="00F4012C">
      <w:pPr>
        <w:pStyle w:val="Liststycke"/>
        <w:numPr>
          <w:ilvl w:val="0"/>
          <w:numId w:val="8"/>
        </w:numPr>
        <w:spacing w:after="0"/>
      </w:pPr>
      <w:r>
        <w:t>Kontaktbarometern.</w:t>
      </w:r>
    </w:p>
    <w:p w:rsidR="00B95FB7" w:rsidRDefault="00F4012C">
      <w:pPr>
        <w:pStyle w:val="Liststycke"/>
        <w:numPr>
          <w:ilvl w:val="0"/>
          <w:numId w:val="8"/>
        </w:numPr>
        <w:spacing w:after="0"/>
      </w:pPr>
      <w:r>
        <w:t>Granska inomhusmiljön.</w:t>
      </w:r>
    </w:p>
    <w:p w:rsidR="00B95FB7" w:rsidRDefault="00665337">
      <w:pPr>
        <w:pStyle w:val="Liststycke"/>
        <w:numPr>
          <w:ilvl w:val="0"/>
          <w:numId w:val="8"/>
        </w:numPr>
        <w:spacing w:after="0"/>
      </w:pPr>
      <w:r>
        <w:t>Personalen har tidigare genomfört en</w:t>
      </w:r>
      <w:r w:rsidR="00F4012C">
        <w:t xml:space="preserve"> jämställdhetsutbildning</w:t>
      </w:r>
      <w:r>
        <w:t xml:space="preserve"> som gett</w:t>
      </w:r>
      <w:r w:rsidR="00F4012C">
        <w:t xml:space="preserve"> nya perspektiv och ett mer medvetet synsätt. </w:t>
      </w:r>
    </w:p>
    <w:p w:rsidR="00B95FB7" w:rsidRDefault="00B95FB7">
      <w:pPr>
        <w:pStyle w:val="BrdtextA"/>
        <w:spacing w:after="0"/>
      </w:pPr>
    </w:p>
    <w:p w:rsidR="00B95FB7" w:rsidRDefault="00F4012C">
      <w:pPr>
        <w:pStyle w:val="Rubrik1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Toc10"/>
      <w:r>
        <w:rPr>
          <w:rFonts w:eastAsia="Arial Unicode MS" w:cs="Arial Unicode MS"/>
        </w:rPr>
        <w:t>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rskola och hem</w:t>
      </w:r>
      <w:bookmarkEnd w:id="10"/>
    </w:p>
    <w:p w:rsidR="00B95FB7" w:rsidRDefault="00B95FB7">
      <w:pPr>
        <w:pStyle w:val="BrdtextA"/>
        <w:spacing w:after="0"/>
      </w:pPr>
    </w:p>
    <w:p w:rsidR="00B95FB7" w:rsidRDefault="00F4012C">
      <w:pPr>
        <w:pStyle w:val="BrdtextA"/>
        <w:spacing w:after="0"/>
      </w:pPr>
      <w:r>
        <w:t xml:space="preserve">Riktlinjer </w:t>
      </w:r>
      <w:proofErr w:type="spellStart"/>
      <w:r>
        <w:t>f</w:t>
      </w:r>
      <w:r>
        <w:t>ö</w:t>
      </w:r>
      <w:proofErr w:type="spellEnd"/>
      <w:r>
        <w:rPr>
          <w:lang w:val="da-DK"/>
        </w:rPr>
        <w:t>r f</w:t>
      </w:r>
      <w:proofErr w:type="spellStart"/>
      <w:r>
        <w:t>örskolan</w:t>
      </w:r>
      <w:proofErr w:type="spellEnd"/>
    </w:p>
    <w:p w:rsidR="00B95FB7" w:rsidRDefault="00B95FB7">
      <w:pPr>
        <w:pStyle w:val="BrdtextA"/>
        <w:spacing w:after="0"/>
      </w:pPr>
    </w:p>
    <w:p w:rsidR="00B95FB7" w:rsidRDefault="00F4012C">
      <w:pPr>
        <w:pStyle w:val="Liststycke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ta ansvar för att utveckla en </w:t>
      </w:r>
      <w:r>
        <w:rPr>
          <w:i/>
          <w:iCs/>
        </w:rPr>
        <w:t xml:space="preserve">tillitsfull relation mellan förskolan och hemmen, </w:t>
      </w:r>
    </w:p>
    <w:p w:rsidR="00B95FB7" w:rsidRDefault="00F4012C">
      <w:pPr>
        <w:pStyle w:val="Liststycke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vara tydliga i fråga om mål och innehåll i utbildningen för att skapa förutsättningar för barns och vårdnadshavares möjligheter till inflytande, </w:t>
      </w:r>
    </w:p>
    <w:p w:rsidR="00B95FB7" w:rsidRDefault="00F4012C">
      <w:pPr>
        <w:pStyle w:val="Liststycke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föra fortlöpande samtal med barns vårdnadshavare om barnets</w:t>
      </w:r>
      <w:r>
        <w:rPr>
          <w:i/>
          <w:iCs/>
        </w:rPr>
        <w:t xml:space="preserve"> trivsel, utveckling och lärande samt genomföra utvecklingssamtal, och</w:t>
      </w:r>
    </w:p>
    <w:p w:rsidR="00B95FB7" w:rsidRDefault="00F4012C">
      <w:pPr>
        <w:pStyle w:val="Liststycke"/>
        <w:numPr>
          <w:ilvl w:val="0"/>
          <w:numId w:val="4"/>
        </w:numPr>
        <w:rPr>
          <w:i/>
          <w:iCs/>
        </w:rPr>
      </w:pPr>
      <w:proofErr w:type="gramStart"/>
      <w:r>
        <w:rPr>
          <w:i/>
          <w:iCs/>
        </w:rPr>
        <w:t>hålla sig informerade om barns personliga omständigheter med respekt för barnens integritet.</w:t>
      </w:r>
      <w:proofErr w:type="gramEnd"/>
    </w:p>
    <w:p w:rsidR="00B95FB7" w:rsidRDefault="00F4012C">
      <w:pPr>
        <w:pStyle w:val="Liststycke"/>
        <w:ind w:left="7824"/>
      </w:pPr>
      <w:proofErr w:type="spellStart"/>
      <w:r>
        <w:t>Lpfö</w:t>
      </w:r>
      <w:proofErr w:type="spellEnd"/>
      <w:r>
        <w:t xml:space="preserve"> 18</w:t>
      </w:r>
    </w:p>
    <w:p w:rsidR="00B95FB7" w:rsidRDefault="00F4012C">
      <w:pPr>
        <w:pStyle w:val="Rubrik2"/>
      </w:pPr>
      <w:bookmarkStart w:id="11" w:name="_Toc11"/>
      <w:r>
        <w:rPr>
          <w:rFonts w:eastAsia="Arial Unicode MS" w:cs="Arial Unicode MS"/>
        </w:rPr>
        <w:t>Genomf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rande</w:t>
      </w:r>
      <w:bookmarkEnd w:id="11"/>
    </w:p>
    <w:p w:rsidR="00B95FB7" w:rsidRDefault="00F4012C">
      <w:pPr>
        <w:pStyle w:val="BrdtextA"/>
      </w:pPr>
      <w:r>
        <w:rPr>
          <w:rFonts w:eastAsia="Arial Unicode MS" w:cs="Arial Unicode MS"/>
        </w:rPr>
        <w:t>Vi m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  <w:lang w:val="nl-NL"/>
        </w:rPr>
        <w:t>ter v</w:t>
      </w:r>
      <w:proofErr w:type="spellStart"/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rdnadshavare</w:t>
      </w:r>
      <w:proofErr w:type="spellEnd"/>
      <w:r>
        <w:rPr>
          <w:rFonts w:eastAsia="Arial Unicode MS" w:cs="Arial Unicode MS"/>
        </w:rPr>
        <w:t xml:space="preserve"> utifr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n ovanst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  <w:lang w:val="de-DE"/>
        </w:rPr>
        <w:t>ende m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 xml:space="preserve">l genom </w:t>
      </w:r>
    </w:p>
    <w:p w:rsidR="00B95FB7" w:rsidRDefault="00F4012C">
      <w:pPr>
        <w:pStyle w:val="Liststycke"/>
        <w:numPr>
          <w:ilvl w:val="0"/>
          <w:numId w:val="10"/>
        </w:numPr>
        <w:spacing w:after="0"/>
      </w:pPr>
      <w:r>
        <w:t>Tyra, ett digita</w:t>
      </w:r>
      <w:r>
        <w:t>lt verktyg där föräldrarna ges möjlighet till daglig inblick i verksamheten.</w:t>
      </w:r>
    </w:p>
    <w:p w:rsidR="00B95FB7" w:rsidRDefault="00F4012C">
      <w:pPr>
        <w:pStyle w:val="Liststycke"/>
        <w:numPr>
          <w:ilvl w:val="0"/>
          <w:numId w:val="10"/>
        </w:numPr>
        <w:spacing w:after="0"/>
        <w:rPr>
          <w:b/>
          <w:bCs/>
        </w:rPr>
      </w:pPr>
      <w:r>
        <w:t>Årligt föräldramöte.</w:t>
      </w:r>
    </w:p>
    <w:p w:rsidR="00B95FB7" w:rsidRDefault="00F4012C">
      <w:pPr>
        <w:pStyle w:val="Liststycke"/>
        <w:numPr>
          <w:ilvl w:val="0"/>
          <w:numId w:val="10"/>
        </w:numPr>
        <w:spacing w:after="0"/>
        <w:rPr>
          <w:b/>
          <w:bCs/>
        </w:rPr>
      </w:pPr>
      <w:r>
        <w:t>Individuella utvecklingssamtal.</w:t>
      </w:r>
    </w:p>
    <w:p w:rsidR="00B95FB7" w:rsidRDefault="00F4012C">
      <w:pPr>
        <w:pStyle w:val="Liststycke"/>
        <w:numPr>
          <w:ilvl w:val="0"/>
          <w:numId w:val="10"/>
        </w:numPr>
        <w:spacing w:after="0"/>
        <w:rPr>
          <w:b/>
          <w:bCs/>
        </w:rPr>
      </w:pPr>
      <w:r>
        <w:t>Föräldraenkäter för kontinuerlig utvärdering av utbildning och undervisning i verksamheten.</w:t>
      </w:r>
    </w:p>
    <w:p w:rsidR="00B95FB7" w:rsidRDefault="00F4012C">
      <w:pPr>
        <w:pStyle w:val="Liststycke"/>
        <w:numPr>
          <w:ilvl w:val="0"/>
          <w:numId w:val="10"/>
        </w:numPr>
        <w:spacing w:after="0"/>
        <w:rPr>
          <w:b/>
          <w:bCs/>
        </w:rPr>
      </w:pPr>
      <w:r>
        <w:t>Föräldraenkät vid inskolning.</w:t>
      </w:r>
    </w:p>
    <w:p w:rsidR="00B95FB7" w:rsidRDefault="00F4012C">
      <w:pPr>
        <w:pStyle w:val="Liststycke"/>
        <w:numPr>
          <w:ilvl w:val="0"/>
          <w:numId w:val="10"/>
        </w:numPr>
        <w:spacing w:after="0"/>
        <w:rPr>
          <w:b/>
          <w:bCs/>
        </w:rPr>
      </w:pPr>
      <w:r>
        <w:t>Veckobrev.</w:t>
      </w:r>
    </w:p>
    <w:p w:rsidR="00B95FB7" w:rsidRDefault="00F4012C">
      <w:pPr>
        <w:pStyle w:val="Liststycke"/>
        <w:numPr>
          <w:ilvl w:val="0"/>
          <w:numId w:val="10"/>
        </w:numPr>
        <w:spacing w:after="0"/>
        <w:rPr>
          <w:b/>
          <w:bCs/>
        </w:rPr>
      </w:pPr>
      <w:r>
        <w:t>Brevlådor på avdelningarna ämnade för anonyma synpunkter och klagomål från föräldrar.</w:t>
      </w:r>
    </w:p>
    <w:p w:rsidR="00B95FB7" w:rsidRDefault="00F4012C">
      <w:pPr>
        <w:pStyle w:val="Liststycke"/>
        <w:numPr>
          <w:ilvl w:val="0"/>
          <w:numId w:val="10"/>
        </w:numPr>
        <w:spacing w:after="0"/>
        <w:rPr>
          <w:b/>
          <w:bCs/>
        </w:rPr>
      </w:pPr>
      <w:r>
        <w:t>Föräldrar i arbetsgrupper.</w:t>
      </w:r>
    </w:p>
    <w:p w:rsidR="00B95FB7" w:rsidRDefault="00F4012C">
      <w:pPr>
        <w:pStyle w:val="Liststycke"/>
        <w:numPr>
          <w:ilvl w:val="0"/>
          <w:numId w:val="10"/>
        </w:numPr>
        <w:spacing w:after="0"/>
        <w:rPr>
          <w:b/>
          <w:bCs/>
        </w:rPr>
      </w:pPr>
      <w:r>
        <w:t>Jourverksamhet, föräldrarna hjälper till på förskolan vid behov.</w:t>
      </w:r>
    </w:p>
    <w:p w:rsidR="00B95FB7" w:rsidRDefault="00B95FB7">
      <w:pPr>
        <w:pStyle w:val="BrdtextA"/>
      </w:pPr>
    </w:p>
    <w:p w:rsidR="00B95FB7" w:rsidRDefault="00F4012C">
      <w:pPr>
        <w:pStyle w:val="BrdtextA"/>
      </w:pPr>
      <w:r>
        <w:rPr>
          <w:rFonts w:eastAsia="Arial Unicode MS" w:cs="Arial Unicode MS"/>
        </w:rPr>
        <w:t xml:space="preserve">Redet 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  <w:lang w:val="da-DK"/>
        </w:rPr>
        <w:t>r en f</w:t>
      </w:r>
      <w:proofErr w:type="spellStart"/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  <w:lang w:val="en-US"/>
        </w:rPr>
        <w:t>ldraf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rening</w:t>
      </w:r>
      <w:proofErr w:type="spellEnd"/>
      <w:r>
        <w:rPr>
          <w:rFonts w:eastAsia="Arial Unicode MS" w:cs="Arial Unicode MS"/>
        </w:rPr>
        <w:t xml:space="preserve"> med aktivt engagerade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ldrar. Ut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v</w:t>
      </w:r>
      <w:r>
        <w:rPr>
          <w:rFonts w:eastAsia="Arial Unicode MS" w:cs="Arial Unicode MS"/>
        </w:rPr>
        <w:t>er ovanst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ende anordnar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ldrarna normalt trivselstunder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 barnen, ex vid h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gtider, disco, middagar. P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grund av r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 xml:space="preserve">dande pandemi med </w:t>
      </w:r>
      <w:proofErr w:type="spellStart"/>
      <w:r>
        <w:rPr>
          <w:rFonts w:eastAsia="Arial Unicode MS" w:cs="Arial Unicode MS"/>
        </w:rPr>
        <w:t>coronaviruset</w:t>
      </w:r>
      <w:proofErr w:type="spellEnd"/>
      <w:r>
        <w:rPr>
          <w:rFonts w:eastAsia="Arial Unicode MS" w:cs="Arial Unicode MS"/>
        </w:rPr>
        <w:t xml:space="preserve"> s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 xml:space="preserve">kommer alla </w:t>
      </w:r>
      <w:r>
        <w:rPr>
          <w:rFonts w:eastAsia="Arial Unicode MS" w:cs="Arial Unicode MS"/>
        </w:rPr>
        <w:lastRenderedPageBreak/>
        <w:t>sammankomster att vara p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paus. Vi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ljer h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ndelseutvecklingen noga och reserverar oss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ndring av beslutet.</w:t>
      </w:r>
    </w:p>
    <w:p w:rsidR="00B95FB7" w:rsidRDefault="00B95FB7">
      <w:pPr>
        <w:pStyle w:val="BrdtextA"/>
      </w:pPr>
    </w:p>
    <w:p w:rsidR="00B95FB7" w:rsidRDefault="00F4012C">
      <w:pPr>
        <w:pStyle w:val="Rubrik1"/>
      </w:pPr>
      <w:bookmarkStart w:id="12" w:name="_Toc12"/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verg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ng och samverkan</w:t>
      </w:r>
      <w:bookmarkEnd w:id="12"/>
    </w:p>
    <w:p w:rsidR="00B95FB7" w:rsidRDefault="00B95FB7">
      <w:pPr>
        <w:pStyle w:val="Pa15"/>
        <w:rPr>
          <w:rFonts w:ascii="Times New Roman" w:eastAsia="Times New Roman" w:hAnsi="Times New Roman" w:cs="Times New Roman"/>
          <w:b/>
          <w:bCs/>
        </w:rPr>
      </w:pPr>
    </w:p>
    <w:p w:rsidR="00B95FB7" w:rsidRDefault="00F4012C">
      <w:pPr>
        <w:pStyle w:val="Pa15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Riktlinjer f</w:t>
      </w:r>
      <w:r>
        <w:rPr>
          <w:rFonts w:ascii="Times New Roman" w:hAnsi="Times New Roman"/>
          <w:b/>
          <w:bCs/>
        </w:rPr>
        <w:t>ö</w:t>
      </w:r>
      <w:r>
        <w:rPr>
          <w:rFonts w:ascii="Times New Roman" w:hAnsi="Times New Roman"/>
          <w:b/>
          <w:bCs/>
        </w:rPr>
        <w:t>r f</w:t>
      </w:r>
      <w:r>
        <w:rPr>
          <w:rFonts w:ascii="Times New Roman" w:hAnsi="Times New Roman"/>
          <w:b/>
          <w:bCs/>
        </w:rPr>
        <w:t>ö</w:t>
      </w:r>
      <w:r>
        <w:rPr>
          <w:rFonts w:ascii="Times New Roman" w:hAnsi="Times New Roman"/>
          <w:b/>
          <w:bCs/>
        </w:rPr>
        <w:t>rskolan</w:t>
      </w:r>
    </w:p>
    <w:p w:rsidR="00B95FB7" w:rsidRDefault="00B95FB7">
      <w:pPr>
        <w:pStyle w:val="Default"/>
      </w:pPr>
    </w:p>
    <w:p w:rsidR="00B95FB7" w:rsidRDefault="00F4012C">
      <w:pPr>
        <w:pStyle w:val="Default"/>
        <w:numPr>
          <w:ilvl w:val="0"/>
          <w:numId w:val="4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i samverkan med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rskoll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rare och l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rare i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rskoleklassen, skolan och fritidshemmet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rbereda barnen och deras v</w:t>
      </w:r>
      <w:r>
        <w:rPr>
          <w:rFonts w:ascii="Times New Roman" w:hAnsi="Times New Roman"/>
          <w:i/>
          <w:iCs/>
        </w:rPr>
        <w:t>å</w:t>
      </w:r>
      <w:r>
        <w:rPr>
          <w:rFonts w:ascii="Times New Roman" w:hAnsi="Times New Roman"/>
          <w:i/>
          <w:iCs/>
        </w:rPr>
        <w:t>rdnadshavare inf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 xml:space="preserve">r 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verg</w:t>
      </w:r>
      <w:r>
        <w:rPr>
          <w:rFonts w:ascii="Times New Roman" w:hAnsi="Times New Roman"/>
          <w:i/>
          <w:iCs/>
        </w:rPr>
        <w:t>å</w:t>
      </w:r>
      <w:r>
        <w:rPr>
          <w:rFonts w:ascii="Times New Roman" w:hAnsi="Times New Roman"/>
          <w:i/>
          <w:iCs/>
        </w:rPr>
        <w:t>ngar.</w:t>
      </w:r>
    </w:p>
    <w:p w:rsidR="00B95FB7" w:rsidRDefault="00F4012C">
      <w:pPr>
        <w:pStyle w:val="Default"/>
        <w:ind w:left="782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Lpf</w:t>
      </w:r>
      <w:r>
        <w:rPr>
          <w:rFonts w:ascii="Times New Roman" w:hAnsi="Times New Roman"/>
        </w:rPr>
        <w:t>ö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18</w:t>
      </w:r>
    </w:p>
    <w:p w:rsidR="00B95FB7" w:rsidRDefault="00F4012C">
      <w:pPr>
        <w:pStyle w:val="Rubrik2"/>
      </w:pPr>
      <w:bookmarkStart w:id="13" w:name="_Toc13"/>
      <w:r>
        <w:rPr>
          <w:rFonts w:eastAsia="Arial Unicode MS" w:cs="Arial Unicode MS"/>
        </w:rPr>
        <w:t>Genomf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rande</w:t>
      </w:r>
      <w:bookmarkEnd w:id="13"/>
    </w:p>
    <w:p w:rsidR="00B95FB7" w:rsidRDefault="00F4012C">
      <w:pPr>
        <w:pStyle w:val="Liststycke"/>
        <w:numPr>
          <w:ilvl w:val="0"/>
          <w:numId w:val="12"/>
        </w:numPr>
        <w:spacing w:after="0"/>
      </w:pPr>
      <w:r>
        <w:t>Överlä</w:t>
      </w:r>
      <w:r>
        <w:t>mningssamtal vid behov.</w:t>
      </w:r>
    </w:p>
    <w:p w:rsidR="00B95FB7" w:rsidRDefault="00F4012C">
      <w:pPr>
        <w:pStyle w:val="Liststycke"/>
        <w:numPr>
          <w:ilvl w:val="0"/>
          <w:numId w:val="12"/>
        </w:numPr>
        <w:spacing w:after="0"/>
      </w:pPr>
      <w:r>
        <w:t>Pedagoger förbereder de blivande skoleleverna genom att i verksamheten samtala och fånga upp tankar och funderingar från barnen samt kontinuerlig kontakt med vårdnadshavare.</w:t>
      </w:r>
    </w:p>
    <w:p w:rsidR="00B95FB7" w:rsidRDefault="00B95FB7">
      <w:pPr>
        <w:pStyle w:val="BrdtextA"/>
      </w:pPr>
    </w:p>
    <w:p w:rsidR="00B95FB7" w:rsidRDefault="00F4012C">
      <w:pPr>
        <w:pStyle w:val="BrdtextA"/>
      </w:pPr>
      <w:r>
        <w:rPr>
          <w:rFonts w:eastAsia="Arial Unicode MS" w:cs="Arial Unicode MS"/>
        </w:rPr>
        <w:t>Skolorna ansvarar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 att de blivande eleverna f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 xml:space="preserve">r komma </w:t>
      </w:r>
      <w:r>
        <w:rPr>
          <w:rFonts w:eastAsia="Arial Unicode MS" w:cs="Arial Unicode MS"/>
        </w:rPr>
        <w:t>p</w:t>
      </w:r>
      <w:r>
        <w:rPr>
          <w:rFonts w:eastAsia="Arial Unicode MS" w:cs="Arial Unicode MS"/>
        </w:rPr>
        <w:t xml:space="preserve">å </w:t>
      </w:r>
      <w:proofErr w:type="spellStart"/>
      <w:r>
        <w:rPr>
          <w:rFonts w:eastAsia="Arial Unicode MS" w:cs="Arial Unicode MS"/>
        </w:rPr>
        <w:t>skolbes</w:t>
      </w:r>
      <w:r>
        <w:rPr>
          <w:rFonts w:eastAsia="Arial Unicode MS" w:cs="Arial Unicode MS"/>
        </w:rPr>
        <w:t>ö</w:t>
      </w:r>
      <w:proofErr w:type="spellEnd"/>
      <w:r>
        <w:rPr>
          <w:rFonts w:eastAsia="Arial Unicode MS" w:cs="Arial Unicode MS"/>
          <w:lang w:val="de-DE"/>
        </w:rPr>
        <w:t xml:space="preserve">k </w:t>
      </w:r>
      <w:proofErr w:type="spellStart"/>
      <w:r>
        <w:rPr>
          <w:rFonts w:eastAsia="Arial Unicode MS" w:cs="Arial Unicode MS"/>
          <w:lang w:val="de-DE"/>
        </w:rPr>
        <w:t>under</w:t>
      </w:r>
      <w:proofErr w:type="spellEnd"/>
      <w:r>
        <w:rPr>
          <w:rFonts w:eastAsia="Arial Unicode MS" w:cs="Arial Unicode MS"/>
          <w:lang w:val="de-DE"/>
        </w:rPr>
        <w:t xml:space="preserve"> v</w:t>
      </w:r>
      <w:proofErr w:type="spellStart"/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rterminen</w:t>
      </w:r>
      <w:proofErr w:type="spellEnd"/>
      <w:r>
        <w:rPr>
          <w:rFonts w:eastAsia="Arial Unicode MS" w:cs="Arial Unicode MS"/>
        </w:rPr>
        <w:t>, vilket numera brukar ske tillsammans med v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rdnadshavare.</w:t>
      </w:r>
    </w:p>
    <w:p w:rsidR="00B95FB7" w:rsidRDefault="00B95FB7">
      <w:pPr>
        <w:pStyle w:val="BrdtextA"/>
        <w:rPr>
          <w:sz w:val="32"/>
          <w:szCs w:val="32"/>
        </w:rPr>
      </w:pPr>
    </w:p>
    <w:p w:rsidR="00B95FB7" w:rsidRDefault="00F4012C">
      <w:pPr>
        <w:pStyle w:val="Rubrik1"/>
      </w:pPr>
      <w:bookmarkStart w:id="14" w:name="_Toc14"/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rskilt st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d</w:t>
      </w:r>
      <w:bookmarkEnd w:id="14"/>
    </w:p>
    <w:p w:rsidR="00B95FB7" w:rsidRDefault="00F4012C">
      <w:pPr>
        <w:pStyle w:val="BrdtextA"/>
        <w:rPr>
          <w:i/>
          <w:iCs/>
        </w:rPr>
      </w:pPr>
      <w:r>
        <w:rPr>
          <w:rFonts w:eastAsia="Arial Unicode MS" w:cs="Arial Unicode MS"/>
        </w:rPr>
        <w:t>Vi uppr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ttar en handlingsplan tillsammans med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ldrarna d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r det framg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 xml:space="preserve">r vilka insatser som planeras. Handlingsplanen ska 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ven beskriva arbetsf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rdelningen samt hur utv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rdering ska utf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 xml:space="preserve">ras. Innan </w:t>
      </w:r>
      <w:r>
        <w:rPr>
          <w:rFonts w:eastAsia="Arial Unicode MS" w:cs="Arial Unicode MS"/>
        </w:rPr>
        <w:t>å</w:t>
      </w:r>
      <w:proofErr w:type="spellStart"/>
      <w:r>
        <w:rPr>
          <w:rFonts w:eastAsia="Arial Unicode MS" w:cs="Arial Unicode MS"/>
          <w:lang w:val="de-DE"/>
        </w:rPr>
        <w:t>tg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rder</w:t>
      </w:r>
      <w:proofErr w:type="spellEnd"/>
      <w:r>
        <w:rPr>
          <w:rFonts w:eastAsia="Arial Unicode MS" w:cs="Arial Unicode MS"/>
        </w:rPr>
        <w:t xml:space="preserve"> s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tts in ska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 xml:space="preserve">ldrarna vara informerade och delaktiga i processen. </w:t>
      </w:r>
      <w:r>
        <w:rPr>
          <w:rFonts w:eastAsia="Arial Unicode MS" w:cs="Arial Unicode MS"/>
        </w:rPr>
        <w:t>”</w:t>
      </w:r>
      <w:r>
        <w:rPr>
          <w:rFonts w:eastAsia="Arial Unicode MS" w:cs="Arial Unicode MS"/>
          <w:i/>
          <w:iCs/>
        </w:rPr>
        <w:t>F</w:t>
      </w:r>
      <w:r>
        <w:rPr>
          <w:rFonts w:eastAsia="Arial Unicode MS" w:cs="Arial Unicode MS"/>
          <w:i/>
          <w:iCs/>
        </w:rPr>
        <w:t>ö</w:t>
      </w:r>
      <w:r>
        <w:rPr>
          <w:rFonts w:eastAsia="Arial Unicode MS" w:cs="Arial Unicode MS"/>
          <w:i/>
          <w:iCs/>
        </w:rPr>
        <w:t>rskolan ska s</w:t>
      </w:r>
      <w:r>
        <w:rPr>
          <w:rFonts w:eastAsia="Arial Unicode MS" w:cs="Arial Unicode MS"/>
          <w:i/>
          <w:iCs/>
        </w:rPr>
        <w:t>ä</w:t>
      </w:r>
      <w:r>
        <w:rPr>
          <w:rFonts w:eastAsia="Arial Unicode MS" w:cs="Arial Unicode MS"/>
          <w:i/>
          <w:iCs/>
        </w:rPr>
        <w:t>rskilt uppm</w:t>
      </w:r>
      <w:r>
        <w:rPr>
          <w:rFonts w:eastAsia="Arial Unicode MS" w:cs="Arial Unicode MS"/>
          <w:i/>
          <w:iCs/>
        </w:rPr>
        <w:t>ä</w:t>
      </w:r>
      <w:r>
        <w:rPr>
          <w:rFonts w:eastAsia="Arial Unicode MS" w:cs="Arial Unicode MS"/>
          <w:i/>
          <w:iCs/>
        </w:rPr>
        <w:t>rksamma barn som av olika anledningar beh</w:t>
      </w:r>
      <w:r>
        <w:rPr>
          <w:rFonts w:eastAsia="Arial Unicode MS" w:cs="Arial Unicode MS"/>
          <w:i/>
          <w:iCs/>
        </w:rPr>
        <w:t>ö</w:t>
      </w:r>
      <w:r>
        <w:rPr>
          <w:rFonts w:eastAsia="Arial Unicode MS" w:cs="Arial Unicode MS"/>
          <w:i/>
          <w:iCs/>
        </w:rPr>
        <w:t>ver mer ledning och stimulans eller s</w:t>
      </w:r>
      <w:r>
        <w:rPr>
          <w:rFonts w:eastAsia="Arial Unicode MS" w:cs="Arial Unicode MS"/>
          <w:i/>
          <w:iCs/>
        </w:rPr>
        <w:t>ä</w:t>
      </w:r>
      <w:r>
        <w:rPr>
          <w:rFonts w:eastAsia="Arial Unicode MS" w:cs="Arial Unicode MS"/>
          <w:i/>
          <w:iCs/>
        </w:rPr>
        <w:t>rskilt st</w:t>
      </w:r>
      <w:r>
        <w:rPr>
          <w:rFonts w:eastAsia="Arial Unicode MS" w:cs="Arial Unicode MS"/>
          <w:i/>
          <w:iCs/>
        </w:rPr>
        <w:t>ö</w:t>
      </w:r>
      <w:r>
        <w:rPr>
          <w:rFonts w:eastAsia="Arial Unicode MS" w:cs="Arial Unicode MS"/>
          <w:i/>
          <w:iCs/>
        </w:rPr>
        <w:t xml:space="preserve">d. Alla </w:t>
      </w:r>
      <w:r>
        <w:rPr>
          <w:rFonts w:eastAsia="Arial Unicode MS" w:cs="Arial Unicode MS"/>
          <w:i/>
          <w:iCs/>
        </w:rPr>
        <w:t>barn ska f</w:t>
      </w:r>
      <w:r>
        <w:rPr>
          <w:rFonts w:eastAsia="Arial Unicode MS" w:cs="Arial Unicode MS"/>
          <w:i/>
          <w:iCs/>
        </w:rPr>
        <w:t xml:space="preserve">å </w:t>
      </w:r>
      <w:r>
        <w:rPr>
          <w:rFonts w:eastAsia="Arial Unicode MS" w:cs="Arial Unicode MS"/>
          <w:i/>
          <w:iCs/>
        </w:rPr>
        <w:t xml:space="preserve">en utbildning som </w:t>
      </w:r>
      <w:r>
        <w:rPr>
          <w:rFonts w:eastAsia="Arial Unicode MS" w:cs="Arial Unicode MS"/>
          <w:i/>
          <w:iCs/>
        </w:rPr>
        <w:t>ä</w:t>
      </w:r>
      <w:r>
        <w:rPr>
          <w:rFonts w:eastAsia="Arial Unicode MS" w:cs="Arial Unicode MS"/>
          <w:i/>
          <w:iCs/>
        </w:rPr>
        <w:t>r utformad och anpassad s</w:t>
      </w:r>
      <w:r>
        <w:rPr>
          <w:rFonts w:eastAsia="Arial Unicode MS" w:cs="Arial Unicode MS"/>
          <w:i/>
          <w:iCs/>
        </w:rPr>
        <w:t xml:space="preserve">å </w:t>
      </w:r>
      <w:r>
        <w:rPr>
          <w:rFonts w:eastAsia="Arial Unicode MS" w:cs="Arial Unicode MS"/>
          <w:i/>
          <w:iCs/>
        </w:rPr>
        <w:t>att de utvecklas s</w:t>
      </w:r>
      <w:r>
        <w:rPr>
          <w:rFonts w:eastAsia="Arial Unicode MS" w:cs="Arial Unicode MS"/>
          <w:i/>
          <w:iCs/>
        </w:rPr>
        <w:t xml:space="preserve">å </w:t>
      </w:r>
      <w:r>
        <w:rPr>
          <w:rFonts w:eastAsia="Arial Unicode MS" w:cs="Arial Unicode MS"/>
          <w:i/>
          <w:iCs/>
        </w:rPr>
        <w:t>l</w:t>
      </w:r>
      <w:r>
        <w:rPr>
          <w:rFonts w:eastAsia="Arial Unicode MS" w:cs="Arial Unicode MS"/>
          <w:i/>
          <w:iCs/>
        </w:rPr>
        <w:t>å</w:t>
      </w:r>
      <w:r>
        <w:rPr>
          <w:rFonts w:eastAsia="Arial Unicode MS" w:cs="Arial Unicode MS"/>
          <w:i/>
          <w:iCs/>
        </w:rPr>
        <w:t>ngt som m</w:t>
      </w:r>
      <w:r>
        <w:rPr>
          <w:rFonts w:eastAsia="Arial Unicode MS" w:cs="Arial Unicode MS"/>
          <w:i/>
          <w:iCs/>
        </w:rPr>
        <w:t>ö</w:t>
      </w:r>
      <w:r>
        <w:rPr>
          <w:rFonts w:eastAsia="Arial Unicode MS" w:cs="Arial Unicode MS"/>
          <w:i/>
          <w:iCs/>
        </w:rPr>
        <w:t>jligt. Barn som tillf</w:t>
      </w:r>
      <w:r>
        <w:rPr>
          <w:rFonts w:eastAsia="Arial Unicode MS" w:cs="Arial Unicode MS"/>
          <w:i/>
          <w:iCs/>
        </w:rPr>
        <w:t>ä</w:t>
      </w:r>
      <w:r>
        <w:rPr>
          <w:rFonts w:eastAsia="Arial Unicode MS" w:cs="Arial Unicode MS"/>
          <w:i/>
          <w:iCs/>
        </w:rPr>
        <w:t>lligt eller varaktigt beh</w:t>
      </w:r>
      <w:r>
        <w:rPr>
          <w:rFonts w:eastAsia="Arial Unicode MS" w:cs="Arial Unicode MS"/>
          <w:i/>
          <w:iCs/>
        </w:rPr>
        <w:t>ö</w:t>
      </w:r>
      <w:r>
        <w:rPr>
          <w:rFonts w:eastAsia="Arial Unicode MS" w:cs="Arial Unicode MS"/>
          <w:i/>
          <w:iCs/>
        </w:rPr>
        <w:t>ver mer st</w:t>
      </w:r>
      <w:r>
        <w:rPr>
          <w:rFonts w:eastAsia="Arial Unicode MS" w:cs="Arial Unicode MS"/>
          <w:i/>
          <w:iCs/>
        </w:rPr>
        <w:t>ö</w:t>
      </w:r>
      <w:r>
        <w:rPr>
          <w:rFonts w:eastAsia="Arial Unicode MS" w:cs="Arial Unicode MS"/>
          <w:i/>
          <w:iCs/>
        </w:rPr>
        <w:t>d och stimulans ska f</w:t>
      </w:r>
      <w:r>
        <w:rPr>
          <w:rFonts w:eastAsia="Arial Unicode MS" w:cs="Arial Unicode MS"/>
          <w:i/>
          <w:iCs/>
        </w:rPr>
        <w:t xml:space="preserve">å </w:t>
      </w:r>
      <w:r>
        <w:rPr>
          <w:rFonts w:eastAsia="Arial Unicode MS" w:cs="Arial Unicode MS"/>
          <w:i/>
          <w:iCs/>
        </w:rPr>
        <w:t>detta utformat utifr</w:t>
      </w:r>
      <w:r>
        <w:rPr>
          <w:rFonts w:eastAsia="Arial Unicode MS" w:cs="Arial Unicode MS"/>
          <w:i/>
          <w:iCs/>
        </w:rPr>
        <w:t>å</w:t>
      </w:r>
      <w:r>
        <w:rPr>
          <w:rFonts w:eastAsia="Arial Unicode MS" w:cs="Arial Unicode MS"/>
          <w:i/>
          <w:iCs/>
        </w:rPr>
        <w:t>n sina egna behov och f</w:t>
      </w:r>
      <w:r>
        <w:rPr>
          <w:rFonts w:eastAsia="Arial Unicode MS" w:cs="Arial Unicode MS"/>
          <w:i/>
          <w:iCs/>
        </w:rPr>
        <w:t>ö</w:t>
      </w:r>
      <w:r>
        <w:rPr>
          <w:rFonts w:eastAsia="Arial Unicode MS" w:cs="Arial Unicode MS"/>
          <w:i/>
          <w:iCs/>
        </w:rPr>
        <w:t>ruts</w:t>
      </w:r>
      <w:r>
        <w:rPr>
          <w:rFonts w:eastAsia="Arial Unicode MS" w:cs="Arial Unicode MS"/>
          <w:i/>
          <w:iCs/>
        </w:rPr>
        <w:t>ä</w:t>
      </w:r>
      <w:r>
        <w:rPr>
          <w:rFonts w:eastAsia="Arial Unicode MS" w:cs="Arial Unicode MS"/>
          <w:i/>
          <w:iCs/>
        </w:rPr>
        <w:t xml:space="preserve">ttningar. </w:t>
      </w:r>
      <w:r>
        <w:rPr>
          <w:rFonts w:eastAsia="Arial Unicode MS" w:cs="Arial Unicode MS"/>
          <w:i/>
          <w:iCs/>
        </w:rPr>
        <w:t>”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rFonts w:eastAsia="Arial Unicode MS" w:cs="Arial Unicode MS"/>
          <w:lang w:val="de-DE"/>
        </w:rPr>
        <w:tab/>
      </w:r>
      <w:proofErr w:type="spellStart"/>
      <w:r>
        <w:rPr>
          <w:rFonts w:eastAsia="Arial Unicode MS" w:cs="Arial Unicode MS"/>
          <w:lang w:val="de-DE"/>
        </w:rPr>
        <w:t>Lpf</w:t>
      </w:r>
      <w:proofErr w:type="spellEnd"/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 xml:space="preserve"> 18</w:t>
      </w:r>
      <w:r>
        <w:rPr>
          <w:rFonts w:eastAsia="Arial Unicode MS" w:cs="Arial Unicode MS"/>
          <w:i/>
          <w:iCs/>
        </w:rPr>
        <w:t xml:space="preserve"> </w:t>
      </w:r>
    </w:p>
    <w:p w:rsidR="00B95FB7" w:rsidRDefault="00B95FB7">
      <w:pPr>
        <w:pStyle w:val="BrdtextA"/>
        <w:rPr>
          <w:i/>
          <w:iCs/>
        </w:rPr>
      </w:pPr>
    </w:p>
    <w:p w:rsidR="00B95FB7" w:rsidRDefault="00F4012C">
      <w:pPr>
        <w:pStyle w:val="Rubrik1"/>
      </w:pPr>
      <w:bookmarkStart w:id="15" w:name="_Toc15"/>
      <w:r>
        <w:rPr>
          <w:rFonts w:eastAsia="Arial Unicode MS" w:cs="Arial Unicode MS"/>
        </w:rPr>
        <w:t>Uppf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ljning, utv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 xml:space="preserve">rdering och utveckling </w:t>
      </w:r>
      <w:bookmarkEnd w:id="15"/>
    </w:p>
    <w:p w:rsidR="00B95FB7" w:rsidRDefault="00F4012C">
      <w:pPr>
        <w:pStyle w:val="BrdtextA"/>
      </w:pPr>
      <w:r>
        <w:rPr>
          <w:rFonts w:eastAsia="Arial Unicode MS" w:cs="Arial Unicode MS"/>
        </w:rPr>
        <w:t>Kvaliteten i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rskolan ska kontinuerligt och systematiskt dokumenteras, utv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rderas och analyseras s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>att verksamheten kan utvecklas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 att ge barnen de b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  <w:lang w:val="es-ES_tradnl"/>
        </w:rPr>
        <w:t>sta m</w:t>
      </w:r>
      <w:proofErr w:type="spellStart"/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jliga</w:t>
      </w:r>
      <w:proofErr w:type="spellEnd"/>
      <w:r>
        <w:rPr>
          <w:rFonts w:eastAsia="Arial Unicode MS" w:cs="Arial Unicode MS"/>
        </w:rPr>
        <w:t xml:space="preserve">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ruts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ttningarna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 ett lustfyllt och livsl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nga l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  <w:lang w:val="pt-PT"/>
        </w:rPr>
        <w:t>r</w:t>
      </w:r>
      <w:r>
        <w:rPr>
          <w:rFonts w:eastAsia="Arial Unicode MS" w:cs="Arial Unicode MS"/>
          <w:lang w:val="pt-PT"/>
        </w:rPr>
        <w:t>ande.</w:t>
      </w:r>
    </w:p>
    <w:p w:rsidR="00B95FB7" w:rsidRDefault="00B95FB7">
      <w:pPr>
        <w:pStyle w:val="Pa15"/>
        <w:rPr>
          <w:rFonts w:ascii="Times New Roman" w:eastAsia="Times New Roman" w:hAnsi="Times New Roman" w:cs="Times New Roman"/>
          <w:b/>
          <w:bCs/>
        </w:rPr>
      </w:pPr>
    </w:p>
    <w:p w:rsidR="00B95FB7" w:rsidRDefault="00B95FB7">
      <w:pPr>
        <w:pStyle w:val="Pa15"/>
        <w:rPr>
          <w:rFonts w:ascii="Times New Roman" w:eastAsia="Times New Roman" w:hAnsi="Times New Roman" w:cs="Times New Roman"/>
          <w:b/>
          <w:bCs/>
        </w:rPr>
      </w:pPr>
    </w:p>
    <w:p w:rsidR="00B95FB7" w:rsidRDefault="00F4012C">
      <w:pPr>
        <w:pStyle w:val="Pa15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Riktlinjer f</w:t>
      </w:r>
      <w:r>
        <w:rPr>
          <w:rFonts w:ascii="Times New Roman" w:hAnsi="Times New Roman"/>
          <w:b/>
          <w:bCs/>
        </w:rPr>
        <w:t>ö</w:t>
      </w:r>
      <w:r>
        <w:rPr>
          <w:rFonts w:ascii="Times New Roman" w:hAnsi="Times New Roman"/>
          <w:b/>
          <w:bCs/>
        </w:rPr>
        <w:t>r f</w:t>
      </w:r>
      <w:r>
        <w:rPr>
          <w:rFonts w:ascii="Times New Roman" w:hAnsi="Times New Roman"/>
          <w:b/>
          <w:bCs/>
        </w:rPr>
        <w:t>ö</w:t>
      </w:r>
      <w:r>
        <w:rPr>
          <w:rFonts w:ascii="Times New Roman" w:hAnsi="Times New Roman"/>
          <w:b/>
          <w:bCs/>
        </w:rPr>
        <w:t>rskolan</w:t>
      </w:r>
    </w:p>
    <w:p w:rsidR="00B95FB7" w:rsidRDefault="00B95FB7">
      <w:pPr>
        <w:pStyle w:val="Default"/>
        <w:rPr>
          <w:sz w:val="19"/>
          <w:szCs w:val="19"/>
        </w:rPr>
      </w:pPr>
    </w:p>
    <w:p w:rsidR="00B95FB7" w:rsidRDefault="00F4012C">
      <w:pPr>
        <w:pStyle w:val="Default"/>
        <w:numPr>
          <w:ilvl w:val="0"/>
          <w:numId w:val="14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>kontinuerligt och systematiskt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lja, dokumentera och analysera varje barns utveckling och l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rande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 att g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ra det m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jligt att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lja barns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ndrade kunnande samt utv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rdera hur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rskolan tillgodoser barnens m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 xml:space="preserve">jligheter </w:t>
      </w:r>
      <w:r>
        <w:rPr>
          <w:rFonts w:ascii="Times New Roman" w:hAnsi="Times New Roman"/>
          <w:i/>
          <w:iCs/>
        </w:rPr>
        <w:t>att utvecklas och l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ra i enlighet med l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roplanens m</w:t>
      </w:r>
      <w:r>
        <w:rPr>
          <w:rFonts w:ascii="Times New Roman" w:hAnsi="Times New Roman"/>
          <w:i/>
          <w:iCs/>
        </w:rPr>
        <w:t>å</w:t>
      </w:r>
      <w:r>
        <w:rPr>
          <w:rFonts w:ascii="Times New Roman" w:hAnsi="Times New Roman"/>
          <w:i/>
          <w:iCs/>
        </w:rPr>
        <w:t xml:space="preserve">l, </w:t>
      </w:r>
    </w:p>
    <w:p w:rsidR="00B95FB7" w:rsidRDefault="00F4012C">
      <w:pPr>
        <w:pStyle w:val="Default"/>
        <w:numPr>
          <w:ilvl w:val="0"/>
          <w:numId w:val="14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lja upp och utv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rdera hur barnen har m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 xml:space="preserve">jlighet till inflytande 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 xml:space="preserve">ver utbildningen samt hur utbildningen tar tillvara barnens behov, intressen, uppfattningar och </w:t>
      </w:r>
      <w:r>
        <w:rPr>
          <w:rFonts w:ascii="Times New Roman" w:hAnsi="Times New Roman"/>
          <w:i/>
          <w:iCs/>
        </w:rPr>
        <w:t>å</w:t>
      </w:r>
      <w:r>
        <w:rPr>
          <w:rFonts w:ascii="Times New Roman" w:hAnsi="Times New Roman"/>
          <w:i/>
          <w:iCs/>
        </w:rPr>
        <w:t>sikter,</w:t>
      </w:r>
    </w:p>
    <w:p w:rsidR="00B95FB7" w:rsidRDefault="00F4012C">
      <w:pPr>
        <w:pStyle w:val="Default"/>
        <w:numPr>
          <w:ilvl w:val="0"/>
          <w:numId w:val="14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lja upp och utv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rdera v</w:t>
      </w:r>
      <w:r>
        <w:rPr>
          <w:rFonts w:ascii="Times New Roman" w:hAnsi="Times New Roman"/>
          <w:i/>
          <w:iCs/>
        </w:rPr>
        <w:t>å</w:t>
      </w:r>
      <w:r>
        <w:rPr>
          <w:rFonts w:ascii="Times New Roman" w:hAnsi="Times New Roman"/>
          <w:i/>
          <w:iCs/>
        </w:rPr>
        <w:t>rdn</w:t>
      </w:r>
      <w:r>
        <w:rPr>
          <w:rFonts w:ascii="Times New Roman" w:hAnsi="Times New Roman"/>
          <w:i/>
          <w:iCs/>
        </w:rPr>
        <w:t>adshavares m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 xml:space="preserve">jligheter till inflytande, och </w:t>
      </w:r>
    </w:p>
    <w:p w:rsidR="00B95FB7" w:rsidRDefault="00F4012C">
      <w:pPr>
        <w:pStyle w:val="Default"/>
        <w:numPr>
          <w:ilvl w:val="0"/>
          <w:numId w:val="14"/>
        </w:numPr>
        <w:rPr>
          <w:rFonts w:ascii="Times New Roman" w:hAnsi="Times New Roman"/>
          <w:i/>
          <w:iCs/>
        </w:rPr>
      </w:pPr>
      <w:proofErr w:type="gramStart"/>
      <w:r>
        <w:rPr>
          <w:rFonts w:ascii="Times New Roman" w:hAnsi="Times New Roman"/>
          <w:i/>
          <w:iCs/>
        </w:rPr>
        <w:t>analysera resultaten av uppf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ljningar och utv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rderingar i syfte att utveckla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 skolans kvalitet och d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rmed barnens m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jligheter till omsorg samt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ruts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ttningar f</w:t>
      </w:r>
      <w:r>
        <w:rPr>
          <w:rFonts w:ascii="Times New Roman" w:hAnsi="Times New Roman"/>
          <w:i/>
          <w:iCs/>
        </w:rPr>
        <w:t>ö</w:t>
      </w:r>
      <w:r>
        <w:rPr>
          <w:rFonts w:ascii="Times New Roman" w:hAnsi="Times New Roman"/>
          <w:i/>
          <w:iCs/>
        </w:rPr>
        <w:t>r utveckling och l</w:t>
      </w:r>
      <w:r>
        <w:rPr>
          <w:rFonts w:ascii="Times New Roman" w:hAnsi="Times New Roman"/>
          <w:i/>
          <w:iCs/>
        </w:rPr>
        <w:t>ä</w:t>
      </w:r>
      <w:r>
        <w:rPr>
          <w:rFonts w:ascii="Times New Roman" w:hAnsi="Times New Roman"/>
          <w:i/>
          <w:iCs/>
        </w:rPr>
        <w:t>rande.</w:t>
      </w:r>
      <w:proofErr w:type="gramEnd"/>
    </w:p>
    <w:p w:rsidR="00B95FB7" w:rsidRDefault="00F4012C">
      <w:pPr>
        <w:pStyle w:val="BrdtextA"/>
        <w:ind w:left="6520" w:firstLine="1304"/>
      </w:pPr>
      <w:proofErr w:type="spellStart"/>
      <w:r>
        <w:rPr>
          <w:lang w:val="de-DE"/>
        </w:rPr>
        <w:t>Lpf</w:t>
      </w:r>
      <w:proofErr w:type="spellEnd"/>
      <w:r>
        <w:t>ö</w:t>
      </w:r>
      <w:r>
        <w:t xml:space="preserve"> 18</w:t>
      </w:r>
    </w:p>
    <w:p w:rsidR="00B95FB7" w:rsidRDefault="00F4012C">
      <w:pPr>
        <w:pStyle w:val="Rubrik2"/>
      </w:pPr>
      <w:bookmarkStart w:id="16" w:name="_Toc16"/>
      <w:r>
        <w:rPr>
          <w:rFonts w:eastAsia="Arial Unicode MS" w:cs="Arial Unicode MS"/>
        </w:rPr>
        <w:t>Genomf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rande</w:t>
      </w:r>
      <w:bookmarkEnd w:id="16"/>
    </w:p>
    <w:p w:rsidR="00B95FB7" w:rsidRDefault="00F4012C">
      <w:pPr>
        <w:pStyle w:val="Liststycke"/>
        <w:numPr>
          <w:ilvl w:val="0"/>
          <w:numId w:val="2"/>
        </w:numPr>
      </w:pPr>
      <w:r>
        <w:t xml:space="preserve">Systematiskt kvalitetsarbete. </w:t>
      </w:r>
    </w:p>
    <w:p w:rsidR="00B95FB7" w:rsidRDefault="00F4012C">
      <w:pPr>
        <w:pStyle w:val="Liststycke"/>
        <w:numPr>
          <w:ilvl w:val="0"/>
          <w:numId w:val="2"/>
        </w:numPr>
      </w:pPr>
      <w:r>
        <w:t>Månatliga pedagogiska diskussioner i arbetslaget.</w:t>
      </w:r>
    </w:p>
    <w:p w:rsidR="00B95FB7" w:rsidRDefault="00F4012C">
      <w:pPr>
        <w:pStyle w:val="Liststycke"/>
        <w:numPr>
          <w:ilvl w:val="0"/>
          <w:numId w:val="2"/>
        </w:numPr>
      </w:pPr>
      <w:r>
        <w:t>Månatlig barnkonferens.</w:t>
      </w:r>
    </w:p>
    <w:p w:rsidR="00B95FB7" w:rsidRDefault="00F4012C">
      <w:pPr>
        <w:pStyle w:val="Liststycke"/>
        <w:numPr>
          <w:ilvl w:val="0"/>
          <w:numId w:val="2"/>
        </w:numPr>
      </w:pPr>
      <w:r>
        <w:t xml:space="preserve">Digital portfolio i Tyra. </w:t>
      </w:r>
    </w:p>
    <w:p w:rsidR="00B95FB7" w:rsidRDefault="00F4012C">
      <w:pPr>
        <w:pStyle w:val="Liststycke"/>
        <w:numPr>
          <w:ilvl w:val="0"/>
          <w:numId w:val="2"/>
        </w:numPr>
      </w:pPr>
      <w:r>
        <w:t>Observation, dokumentation och utvärdering av verksamhetens utbildning och undervisning.</w:t>
      </w:r>
    </w:p>
    <w:p w:rsidR="00B95FB7" w:rsidRDefault="00F4012C">
      <w:pPr>
        <w:pStyle w:val="Liststycke"/>
        <w:numPr>
          <w:ilvl w:val="0"/>
          <w:numId w:val="2"/>
        </w:numPr>
      </w:pPr>
      <w:r>
        <w:t xml:space="preserve">Årlig skolenkät för utvärdering av </w:t>
      </w:r>
      <w:r>
        <w:t>verksamheten.</w:t>
      </w:r>
    </w:p>
    <w:p w:rsidR="00B95FB7" w:rsidRDefault="00F4012C">
      <w:pPr>
        <w:pStyle w:val="Liststycke"/>
        <w:numPr>
          <w:ilvl w:val="0"/>
          <w:numId w:val="2"/>
        </w:numPr>
      </w:pPr>
      <w:r>
        <w:t>Enkäter för utvärdering av undervisning till föräldrar.</w:t>
      </w:r>
    </w:p>
    <w:p w:rsidR="00B95FB7" w:rsidRDefault="00F4012C">
      <w:pPr>
        <w:pStyle w:val="Liststycke"/>
        <w:numPr>
          <w:ilvl w:val="0"/>
          <w:numId w:val="2"/>
        </w:numPr>
      </w:pPr>
      <w:r>
        <w:t>Dokumentation och utvärdering av tema tillsammans med berörda barn.</w:t>
      </w:r>
    </w:p>
    <w:p w:rsidR="00B95FB7" w:rsidRDefault="00F4012C">
      <w:pPr>
        <w:pStyle w:val="Liststycke"/>
        <w:numPr>
          <w:ilvl w:val="0"/>
          <w:numId w:val="2"/>
        </w:numPr>
      </w:pPr>
      <w:r>
        <w:t>Utvärdering och uppföljning av barnens tankar och idéer kring verksamheten.</w:t>
      </w:r>
    </w:p>
    <w:p w:rsidR="00B95FB7" w:rsidRDefault="00F4012C">
      <w:pPr>
        <w:pStyle w:val="Liststycke"/>
        <w:numPr>
          <w:ilvl w:val="0"/>
          <w:numId w:val="2"/>
        </w:numPr>
      </w:pPr>
      <w:r>
        <w:t>Regelbunden kontroll av postlådor på avdel</w:t>
      </w:r>
      <w:r>
        <w:t>ningarna, avsedda för föräldrars synpunkter och klagomål, samt uppföljning av dessa.</w:t>
      </w:r>
    </w:p>
    <w:sectPr w:rsidR="00B95FB7" w:rsidSect="00B95FB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12C" w:rsidRDefault="00F4012C" w:rsidP="00B95FB7">
      <w:r>
        <w:separator/>
      </w:r>
    </w:p>
  </w:endnote>
  <w:endnote w:type="continuationSeparator" w:id="0">
    <w:p w:rsidR="00F4012C" w:rsidRDefault="00F4012C" w:rsidP="00B95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ITC Franklin Gothic Book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B7" w:rsidRDefault="00B95FB7">
    <w:pPr>
      <w:pStyle w:val="Sidfot"/>
      <w:tabs>
        <w:tab w:val="clear" w:pos="9072"/>
        <w:tab w:val="right" w:pos="9046"/>
      </w:tabs>
      <w:jc w:val="right"/>
    </w:pPr>
    <w:r>
      <w:fldChar w:fldCharType="begin"/>
    </w:r>
    <w:r w:rsidR="00F4012C">
      <w:instrText xml:space="preserve"> PAGE </w:instrText>
    </w:r>
    <w:r w:rsidR="005D07E4">
      <w:fldChar w:fldCharType="separate"/>
    </w:r>
    <w:r w:rsidR="00665337">
      <w:rPr>
        <w:noProof/>
      </w:rPr>
      <w:t>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B7" w:rsidRDefault="00B95FB7">
    <w:pPr>
      <w:pStyle w:val="Sidfot"/>
      <w:tabs>
        <w:tab w:val="clear" w:pos="9072"/>
        <w:tab w:val="right" w:pos="9046"/>
      </w:tabs>
      <w:jc w:val="right"/>
    </w:pPr>
    <w:r>
      <w:fldChar w:fldCharType="begin"/>
    </w:r>
    <w:r w:rsidR="00F4012C">
      <w:instrText xml:space="preserve"> PAGE </w:instrText>
    </w:r>
    <w:r w:rsidR="005D07E4">
      <w:fldChar w:fldCharType="separate"/>
    </w:r>
    <w:r w:rsidR="0066533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12C" w:rsidRDefault="00F4012C" w:rsidP="00B95FB7">
      <w:r>
        <w:separator/>
      </w:r>
    </w:p>
  </w:footnote>
  <w:footnote w:type="continuationSeparator" w:id="0">
    <w:p w:rsidR="00F4012C" w:rsidRDefault="00F4012C" w:rsidP="00B95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B7" w:rsidRDefault="00B95FB7">
    <w:pPr>
      <w:pStyle w:val="Sidhuvudochsidfo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B7" w:rsidRDefault="00B95FB7">
    <w:pPr>
      <w:pStyle w:val="Sidhuvudochsidfo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0E5"/>
    <w:multiLevelType w:val="hybridMultilevel"/>
    <w:tmpl w:val="9FC4BB38"/>
    <w:styleLink w:val="Importeradestilen5"/>
    <w:lvl w:ilvl="0" w:tplc="F55665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2C308CF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4600C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68561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EC215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6CE07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9C17A6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8AAC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AC366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A0770A6"/>
    <w:multiLevelType w:val="hybridMultilevel"/>
    <w:tmpl w:val="9CB66A34"/>
    <w:styleLink w:val="Importeradestilen6"/>
    <w:lvl w:ilvl="0" w:tplc="C3201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B818148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A0B08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8C86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60A70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B880BC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94B21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0E53D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760ACE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A935B8A"/>
    <w:multiLevelType w:val="hybridMultilevel"/>
    <w:tmpl w:val="FB56AB64"/>
    <w:numStyleLink w:val="Importeradestilen1"/>
  </w:abstractNum>
  <w:abstractNum w:abstractNumId="3">
    <w:nsid w:val="4E75301E"/>
    <w:multiLevelType w:val="hybridMultilevel"/>
    <w:tmpl w:val="68DE9C66"/>
    <w:styleLink w:val="Importeradestilen4"/>
    <w:lvl w:ilvl="0" w:tplc="683AE4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62389B9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D80A70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E6021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6A77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D60CB0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D2AF70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363C7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98F4E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6332207"/>
    <w:multiLevelType w:val="hybridMultilevel"/>
    <w:tmpl w:val="23502D82"/>
    <w:styleLink w:val="Importeradestilen7"/>
    <w:lvl w:ilvl="0" w:tplc="3E8252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F6E5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1AF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1249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3E9A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560A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BE96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9059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60C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79E08A8"/>
    <w:multiLevelType w:val="hybridMultilevel"/>
    <w:tmpl w:val="68DE9C66"/>
    <w:numStyleLink w:val="Importeradestilen4"/>
  </w:abstractNum>
  <w:abstractNum w:abstractNumId="6">
    <w:nsid w:val="5AD56A83"/>
    <w:multiLevelType w:val="hybridMultilevel"/>
    <w:tmpl w:val="FB56AB64"/>
    <w:styleLink w:val="Importeradestilen1"/>
    <w:lvl w:ilvl="0" w:tplc="CA4660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F748230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72EA08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263C4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16F78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32703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DAD97A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2F4F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6674BC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0CC33EB"/>
    <w:multiLevelType w:val="hybridMultilevel"/>
    <w:tmpl w:val="1B82D17A"/>
    <w:styleLink w:val="Importeradestilen3"/>
    <w:lvl w:ilvl="0" w:tplc="AEC8B6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00FC312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2A57C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5A214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1CC01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E07F40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82A9B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24931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1E1ED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5762356"/>
    <w:multiLevelType w:val="hybridMultilevel"/>
    <w:tmpl w:val="9CB66A34"/>
    <w:numStyleLink w:val="Importeradestilen6"/>
  </w:abstractNum>
  <w:abstractNum w:abstractNumId="9">
    <w:nsid w:val="679A3FB2"/>
    <w:multiLevelType w:val="hybridMultilevel"/>
    <w:tmpl w:val="B46E6DE4"/>
    <w:styleLink w:val="Importeradestilen2"/>
    <w:lvl w:ilvl="0" w:tplc="660653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6691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AEC5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C40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3E39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5C12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064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3EF4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DC6F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8DF0CF3"/>
    <w:multiLevelType w:val="hybridMultilevel"/>
    <w:tmpl w:val="23502D82"/>
    <w:numStyleLink w:val="Importeradestilen7"/>
  </w:abstractNum>
  <w:abstractNum w:abstractNumId="11">
    <w:nsid w:val="6AFE5DB7"/>
    <w:multiLevelType w:val="hybridMultilevel"/>
    <w:tmpl w:val="B46E6DE4"/>
    <w:numStyleLink w:val="Importeradestilen2"/>
  </w:abstractNum>
  <w:abstractNum w:abstractNumId="12">
    <w:nsid w:val="75F16AB0"/>
    <w:multiLevelType w:val="hybridMultilevel"/>
    <w:tmpl w:val="1B82D17A"/>
    <w:numStyleLink w:val="Importeradestilen3"/>
  </w:abstractNum>
  <w:abstractNum w:abstractNumId="13">
    <w:nsid w:val="7F26288F"/>
    <w:multiLevelType w:val="hybridMultilevel"/>
    <w:tmpl w:val="9FC4BB38"/>
    <w:numStyleLink w:val="Importeradestilen5"/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FB7"/>
    <w:rsid w:val="001D2611"/>
    <w:rsid w:val="00580672"/>
    <w:rsid w:val="005D07E4"/>
    <w:rsid w:val="00665337"/>
    <w:rsid w:val="00AA0CB2"/>
    <w:rsid w:val="00B95FB7"/>
    <w:rsid w:val="00D27684"/>
    <w:rsid w:val="00DA6370"/>
    <w:rsid w:val="00EE3E79"/>
    <w:rsid w:val="00F4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5FB7"/>
    <w:rPr>
      <w:sz w:val="24"/>
      <w:szCs w:val="24"/>
      <w:lang w:val="en-US" w:eastAsia="en-US"/>
    </w:rPr>
  </w:style>
  <w:style w:type="paragraph" w:styleId="Rubrik1">
    <w:name w:val="heading 1"/>
    <w:next w:val="BrdtextA"/>
    <w:rsid w:val="00B95FB7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shd w:val="nil"/>
    </w:rPr>
  </w:style>
  <w:style w:type="paragraph" w:styleId="Rubrik2">
    <w:name w:val="heading 2"/>
    <w:next w:val="BrdtextA"/>
    <w:rsid w:val="00B95FB7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shd w:val="n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B95FB7"/>
    <w:rPr>
      <w:u w:val="single"/>
    </w:rPr>
  </w:style>
  <w:style w:type="table" w:customStyle="1" w:styleId="TableNormal">
    <w:name w:val="Table Normal"/>
    <w:rsid w:val="00B95F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rsid w:val="00B95FB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Sidfot">
    <w:name w:val="footer"/>
    <w:rsid w:val="00B95FB7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styleId="Brdtext">
    <w:name w:val="Body Text"/>
    <w:rsid w:val="00B95FB7"/>
    <w:rPr>
      <w:rFonts w:cs="Arial Unicode MS"/>
      <w:color w:val="000000"/>
      <w:sz w:val="24"/>
      <w:szCs w:val="24"/>
      <w:u w:color="000000"/>
      <w:shd w:val="nil"/>
    </w:rPr>
  </w:style>
  <w:style w:type="paragraph" w:styleId="Ingetavstnd">
    <w:name w:val="No Spacing"/>
    <w:rsid w:val="00B95FB7"/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customStyle="1" w:styleId="BrdtextA">
    <w:name w:val="Brödtext A"/>
    <w:rsid w:val="00B95FB7"/>
    <w:pPr>
      <w:spacing w:after="200"/>
    </w:pPr>
    <w:rPr>
      <w:rFonts w:eastAsia="Times New Roman"/>
      <w:b/>
      <w:bCs/>
      <w:color w:val="000000"/>
      <w:sz w:val="24"/>
      <w:szCs w:val="24"/>
      <w:u w:color="000000"/>
      <w:shd w:val="nil"/>
    </w:rPr>
  </w:style>
  <w:style w:type="paragraph" w:styleId="Rubrik">
    <w:name w:val="Title"/>
    <w:next w:val="BrdtextA"/>
    <w:rsid w:val="00B95FB7"/>
    <w:pPr>
      <w:pBdr>
        <w:bottom w:val="single" w:sz="8" w:space="0" w:color="4F81BD"/>
      </w:pBdr>
      <w:spacing w:after="300"/>
    </w:pPr>
    <w:rPr>
      <w:rFonts w:ascii="Cambria" w:hAnsi="Cambria" w:cs="Arial Unicode MS"/>
      <w:color w:val="17365D"/>
      <w:spacing w:val="5"/>
      <w:kern w:val="28"/>
      <w:sz w:val="52"/>
      <w:szCs w:val="52"/>
      <w:u w:color="17365D"/>
      <w:shd w:val="nil"/>
    </w:rPr>
  </w:style>
  <w:style w:type="paragraph" w:customStyle="1" w:styleId="TOC1">
    <w:name w:val="TOC 1"/>
    <w:rsid w:val="00B95FB7"/>
    <w:pPr>
      <w:tabs>
        <w:tab w:val="right" w:leader="dot" w:pos="9046"/>
      </w:tabs>
      <w:spacing w:after="100" w:line="276" w:lineRule="auto"/>
    </w:pPr>
    <w:rPr>
      <w:rFonts w:ascii="Calibri" w:eastAsia="Calibri" w:hAnsi="Calibri" w:cs="Calibri"/>
      <w:color w:val="000000"/>
      <w:sz w:val="22"/>
      <w:szCs w:val="22"/>
      <w:u w:color="000000"/>
      <w:shd w:val="nil"/>
    </w:rPr>
  </w:style>
  <w:style w:type="paragraph" w:customStyle="1" w:styleId="TOC2">
    <w:name w:val="TOC 2"/>
    <w:rsid w:val="00B95FB7"/>
    <w:pPr>
      <w:tabs>
        <w:tab w:val="right" w:leader="dot" w:pos="9046"/>
      </w:tabs>
      <w:spacing w:after="100" w:line="276" w:lineRule="auto"/>
      <w:ind w:left="220"/>
    </w:pPr>
    <w:rPr>
      <w:rFonts w:ascii="Calibri" w:eastAsia="Calibri" w:hAnsi="Calibri" w:cs="Calibri"/>
      <w:color w:val="000000"/>
      <w:sz w:val="22"/>
      <w:szCs w:val="22"/>
      <w:u w:color="000000"/>
      <w:shd w:val="nil"/>
    </w:rPr>
  </w:style>
  <w:style w:type="paragraph" w:customStyle="1" w:styleId="Pa15">
    <w:name w:val="Pa15"/>
    <w:next w:val="Default"/>
    <w:rsid w:val="00B95FB7"/>
    <w:pPr>
      <w:spacing w:line="221" w:lineRule="atLeast"/>
    </w:pPr>
    <w:rPr>
      <w:rFonts w:ascii="ITC Franklin Gothic Book" w:eastAsia="ITC Franklin Gothic Book" w:hAnsi="ITC Franklin Gothic Book" w:cs="ITC Franklin Gothic Book"/>
      <w:color w:val="000000"/>
      <w:sz w:val="24"/>
      <w:szCs w:val="24"/>
      <w:u w:color="000000"/>
      <w:shd w:val="nil"/>
    </w:rPr>
  </w:style>
  <w:style w:type="paragraph" w:customStyle="1" w:styleId="Default">
    <w:name w:val="Default"/>
    <w:rsid w:val="00B95FB7"/>
    <w:rPr>
      <w:rFonts w:ascii="ITC Franklin Gothic Book" w:eastAsia="ITC Franklin Gothic Book" w:hAnsi="ITC Franklin Gothic Book" w:cs="ITC Franklin Gothic Book"/>
      <w:color w:val="000000"/>
      <w:sz w:val="24"/>
      <w:szCs w:val="24"/>
      <w:u w:color="000000"/>
      <w:shd w:val="nil"/>
    </w:rPr>
  </w:style>
  <w:style w:type="paragraph" w:customStyle="1" w:styleId="Pa161">
    <w:name w:val="Pa16+1"/>
    <w:next w:val="Default"/>
    <w:rsid w:val="00B95FB7"/>
    <w:pPr>
      <w:spacing w:line="191" w:lineRule="atLeast"/>
    </w:pPr>
    <w:rPr>
      <w:rFonts w:ascii="ITC Franklin Gothic Book" w:eastAsia="ITC Franklin Gothic Book" w:hAnsi="ITC Franklin Gothic Book" w:cs="ITC Franklin Gothic Book"/>
      <w:color w:val="000000"/>
      <w:sz w:val="24"/>
      <w:szCs w:val="24"/>
      <w:u w:color="000000"/>
      <w:shd w:val="nil"/>
    </w:rPr>
  </w:style>
  <w:style w:type="paragraph" w:styleId="Liststycke">
    <w:name w:val="List Paragraph"/>
    <w:rsid w:val="00B95FB7"/>
    <w:pPr>
      <w:spacing w:after="200" w:line="276" w:lineRule="auto"/>
    </w:pPr>
    <w:rPr>
      <w:rFonts w:cs="Arial Unicode MS"/>
      <w:color w:val="000000"/>
      <w:sz w:val="24"/>
      <w:szCs w:val="24"/>
      <w:u w:color="000000"/>
      <w:shd w:val="nil"/>
    </w:rPr>
  </w:style>
  <w:style w:type="numbering" w:customStyle="1" w:styleId="Importeradestilen1">
    <w:name w:val="Importerade stilen 1"/>
    <w:rsid w:val="00B95FB7"/>
    <w:pPr>
      <w:numPr>
        <w:numId w:val="1"/>
      </w:numPr>
    </w:pPr>
  </w:style>
  <w:style w:type="numbering" w:customStyle="1" w:styleId="Importeradestilen2">
    <w:name w:val="Importerade stilen 2"/>
    <w:rsid w:val="00B95FB7"/>
    <w:pPr>
      <w:numPr>
        <w:numId w:val="3"/>
      </w:numPr>
    </w:pPr>
  </w:style>
  <w:style w:type="numbering" w:customStyle="1" w:styleId="Importeradestilen3">
    <w:name w:val="Importerade stilen 3"/>
    <w:rsid w:val="00B95FB7"/>
    <w:pPr>
      <w:numPr>
        <w:numId w:val="5"/>
      </w:numPr>
    </w:pPr>
  </w:style>
  <w:style w:type="numbering" w:customStyle="1" w:styleId="Importeradestilen4">
    <w:name w:val="Importerade stilen 4"/>
    <w:rsid w:val="00B95FB7"/>
    <w:pPr>
      <w:numPr>
        <w:numId w:val="7"/>
      </w:numPr>
    </w:pPr>
  </w:style>
  <w:style w:type="numbering" w:customStyle="1" w:styleId="Importeradestilen5">
    <w:name w:val="Importerade stilen 5"/>
    <w:rsid w:val="00B95FB7"/>
    <w:pPr>
      <w:numPr>
        <w:numId w:val="9"/>
      </w:numPr>
    </w:pPr>
  </w:style>
  <w:style w:type="numbering" w:customStyle="1" w:styleId="Importeradestilen6">
    <w:name w:val="Importerade stilen 6"/>
    <w:rsid w:val="00B95FB7"/>
    <w:pPr>
      <w:numPr>
        <w:numId w:val="11"/>
      </w:numPr>
    </w:pPr>
  </w:style>
  <w:style w:type="numbering" w:customStyle="1" w:styleId="Importeradestilen7">
    <w:name w:val="Importerade stilen 7"/>
    <w:rsid w:val="00B95FB7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2563</Words>
  <Characters>13586</Characters>
  <Application>Microsoft Office Word</Application>
  <DocSecurity>0</DocSecurity>
  <Lines>113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7</cp:revision>
  <dcterms:created xsi:type="dcterms:W3CDTF">2022-09-26T06:16:00Z</dcterms:created>
  <dcterms:modified xsi:type="dcterms:W3CDTF">2022-09-26T06:29:00Z</dcterms:modified>
</cp:coreProperties>
</file>